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410" w:rsidRDefault="00D36410" w:rsidP="00D36410">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транспорт каражаттарынын шайкештигин баалоо чөйрөсүндөгү айрым чечимдерине өзгөртүүлөрдү киргизүү жөнүндө Кыргыз Республикасынын Өкмөтүнүн токтомуна </w:t>
      </w:r>
    </w:p>
    <w:p w:rsidR="00D36410" w:rsidRDefault="00D36410" w:rsidP="00D36410">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НЕГИЗДЕМЕ МААЛЫМ КАТ</w:t>
      </w:r>
    </w:p>
    <w:p w:rsidR="00D36410" w:rsidRDefault="00D36410" w:rsidP="00D36410">
      <w:pPr>
        <w:pStyle w:val="tkNazvanie"/>
        <w:spacing w:before="0" w:after="0" w:line="240" w:lineRule="auto"/>
        <w:ind w:left="0" w:right="0"/>
        <w:rPr>
          <w:rFonts w:ascii="Times New Roman" w:hAnsi="Times New Roman" w:cs="Times New Roman"/>
          <w:sz w:val="28"/>
          <w:szCs w:val="28"/>
          <w:lang w:val="ky-KG"/>
        </w:rPr>
      </w:pPr>
    </w:p>
    <w:p w:rsidR="00D36410" w:rsidRPr="00B602EB" w:rsidRDefault="00D36410" w:rsidP="00D36410">
      <w:pPr>
        <w:spacing w:after="0" w:line="240" w:lineRule="auto"/>
        <w:ind w:right="283" w:firstLine="709"/>
        <w:jc w:val="both"/>
        <w:rPr>
          <w:rFonts w:ascii="Times New Roman" w:hAnsi="Times New Roman"/>
          <w:b/>
          <w:sz w:val="28"/>
          <w:szCs w:val="28"/>
        </w:rPr>
      </w:pPr>
      <w:r w:rsidRPr="00B602EB">
        <w:rPr>
          <w:rFonts w:ascii="Times New Roman" w:hAnsi="Times New Roman"/>
          <w:b/>
          <w:sz w:val="28"/>
          <w:szCs w:val="28"/>
        </w:rPr>
        <w:t xml:space="preserve">1. </w:t>
      </w:r>
      <w:r>
        <w:rPr>
          <w:rFonts w:ascii="Times New Roman" w:hAnsi="Times New Roman"/>
          <w:b/>
          <w:sz w:val="28"/>
          <w:szCs w:val="28"/>
          <w:lang w:val="ky-KG"/>
        </w:rPr>
        <w:t>Максаты жана милдети</w:t>
      </w:r>
      <w:r w:rsidRPr="00B602EB">
        <w:rPr>
          <w:rFonts w:ascii="Times New Roman" w:hAnsi="Times New Roman"/>
          <w:b/>
          <w:sz w:val="28"/>
          <w:szCs w:val="28"/>
        </w:rPr>
        <w:t xml:space="preserve"> </w:t>
      </w:r>
    </w:p>
    <w:p w:rsidR="00D36410" w:rsidRDefault="00714B11" w:rsidP="00D36410">
      <w:pPr>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Бажы союзунун “Дөңгөлөктүү транспорт каражаттарынын коопсуздугу жөнүндө” (БС ТР 018/2011) техникалык регламентин ишке ашыруу максатында ушул Кыргыз Республикасынын</w:t>
      </w:r>
      <w:r w:rsidR="00C46A7C">
        <w:rPr>
          <w:rFonts w:ascii="Times New Roman" w:hAnsi="Times New Roman"/>
          <w:sz w:val="28"/>
          <w:szCs w:val="28"/>
          <w:lang w:val="ky-KG"/>
        </w:rPr>
        <w:t xml:space="preserve"> Өкмотүнүн</w:t>
      </w:r>
      <w:r>
        <w:rPr>
          <w:rFonts w:ascii="Times New Roman" w:hAnsi="Times New Roman"/>
          <w:sz w:val="28"/>
          <w:szCs w:val="28"/>
          <w:lang w:val="ky-KG"/>
        </w:rPr>
        <w:t xml:space="preserve"> токтом долбоору иштелип чыккан.</w:t>
      </w:r>
    </w:p>
    <w:p w:rsidR="00C10214" w:rsidRDefault="00C10214" w:rsidP="00D36410">
      <w:pPr>
        <w:spacing w:after="0" w:line="240" w:lineRule="auto"/>
        <w:ind w:right="283" w:firstLine="709"/>
        <w:jc w:val="both"/>
        <w:rPr>
          <w:rFonts w:ascii="Times New Roman" w:hAnsi="Times New Roman"/>
          <w:sz w:val="28"/>
          <w:szCs w:val="28"/>
          <w:lang w:val="ky-KG"/>
        </w:rPr>
      </w:pPr>
    </w:p>
    <w:p w:rsidR="00714B11" w:rsidRPr="00946AFD" w:rsidRDefault="00714B11" w:rsidP="00714B11">
      <w:pPr>
        <w:spacing w:after="0" w:line="240" w:lineRule="auto"/>
        <w:ind w:right="283" w:firstLine="709"/>
        <w:jc w:val="both"/>
        <w:rPr>
          <w:rFonts w:ascii="Times New Roman" w:hAnsi="Times New Roman"/>
          <w:b/>
          <w:sz w:val="28"/>
          <w:szCs w:val="28"/>
          <w:lang w:val="ky-KG"/>
        </w:rPr>
      </w:pPr>
      <w:r w:rsidRPr="00946AFD">
        <w:rPr>
          <w:rFonts w:ascii="Times New Roman" w:hAnsi="Times New Roman"/>
          <w:b/>
          <w:sz w:val="28"/>
          <w:szCs w:val="28"/>
          <w:lang w:val="ky-KG"/>
        </w:rPr>
        <w:t>2. Описательная часть</w:t>
      </w:r>
    </w:p>
    <w:p w:rsidR="00072F39" w:rsidRPr="00072F39" w:rsidRDefault="003661C1" w:rsidP="00072F39">
      <w:pPr>
        <w:spacing w:after="0" w:line="240" w:lineRule="auto"/>
        <w:ind w:right="283" w:firstLine="709"/>
        <w:jc w:val="both"/>
        <w:rPr>
          <w:rFonts w:ascii="Times New Roman" w:hAnsi="Times New Roman"/>
          <w:iCs/>
          <w:sz w:val="28"/>
          <w:szCs w:val="28"/>
          <w:lang w:val="x-none"/>
        </w:rPr>
      </w:pPr>
      <w:r w:rsidRPr="00C10214">
        <w:rPr>
          <w:rFonts w:ascii="Times New Roman" w:hAnsi="Times New Roman"/>
          <w:sz w:val="28"/>
          <w:szCs w:val="28"/>
          <w:lang w:val="ky-KG"/>
        </w:rPr>
        <w:t xml:space="preserve"> </w:t>
      </w:r>
      <w:r w:rsidR="00072F39" w:rsidRPr="00072F39">
        <w:rPr>
          <w:rFonts w:ascii="Times New Roman" w:hAnsi="Times New Roman"/>
          <w:iCs/>
          <w:sz w:val="28"/>
          <w:szCs w:val="28"/>
          <w:lang w:val="x-none"/>
        </w:rPr>
        <w:t xml:space="preserve">Транспорт </w:t>
      </w:r>
      <w:proofErr w:type="spellStart"/>
      <w:r w:rsidR="00072F39" w:rsidRPr="00072F39">
        <w:rPr>
          <w:rFonts w:ascii="Times New Roman" w:hAnsi="Times New Roman"/>
          <w:iCs/>
          <w:sz w:val="28"/>
          <w:szCs w:val="28"/>
          <w:lang w:val="x-none"/>
        </w:rPr>
        <w:t>каражаттары</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жана</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анын</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компоненттери</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рынокко</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жүгүртүүгө</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алардын</w:t>
      </w:r>
      <w:proofErr w:type="spellEnd"/>
      <w:r w:rsidR="00072F39" w:rsidRPr="00072F39">
        <w:rPr>
          <w:rFonts w:ascii="Times New Roman" w:hAnsi="Times New Roman"/>
          <w:iCs/>
          <w:sz w:val="28"/>
          <w:szCs w:val="28"/>
          <w:lang w:val="x-none"/>
        </w:rPr>
        <w:t xml:space="preserve"> 018/2011 </w:t>
      </w:r>
      <w:proofErr w:type="spellStart"/>
      <w:r w:rsidR="00072F39" w:rsidRPr="00072F39">
        <w:rPr>
          <w:rFonts w:ascii="Times New Roman" w:hAnsi="Times New Roman"/>
          <w:iCs/>
          <w:sz w:val="28"/>
          <w:szCs w:val="28"/>
          <w:lang w:val="x-none"/>
        </w:rPr>
        <w:t>Бажы</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союзунун</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техникалык</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регламентине</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ылайык</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келүүсү</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менен</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уруксат</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берилет</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бул</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алардын</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рынокто</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продукцияны</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жүгүртүүнүн</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бирдиктүү</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белгисинин</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маркировкасы</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менен</w:t>
      </w:r>
      <w:proofErr w:type="spellEnd"/>
      <w:r w:rsidR="00072F39" w:rsidRPr="00072F39">
        <w:rPr>
          <w:rFonts w:ascii="Times New Roman" w:hAnsi="Times New Roman"/>
          <w:iCs/>
          <w:sz w:val="28"/>
          <w:szCs w:val="28"/>
          <w:lang w:val="x-none"/>
        </w:rPr>
        <w:t xml:space="preserve"> </w:t>
      </w:r>
      <w:proofErr w:type="spellStart"/>
      <w:r w:rsidR="00072F39" w:rsidRPr="00072F39">
        <w:rPr>
          <w:rFonts w:ascii="Times New Roman" w:hAnsi="Times New Roman"/>
          <w:iCs/>
          <w:sz w:val="28"/>
          <w:szCs w:val="28"/>
          <w:lang w:val="x-none"/>
        </w:rPr>
        <w:t>тастыкталат</w:t>
      </w:r>
      <w:proofErr w:type="spellEnd"/>
      <w:r w:rsidR="00072F39" w:rsidRPr="00072F39">
        <w:rPr>
          <w:rFonts w:ascii="Times New Roman" w:hAnsi="Times New Roman"/>
          <w:iCs/>
          <w:sz w:val="28"/>
          <w:szCs w:val="28"/>
          <w:lang w:val="x-none"/>
        </w:rPr>
        <w:t>.</w:t>
      </w:r>
    </w:p>
    <w:p w:rsidR="00072F39" w:rsidRPr="00072F39" w:rsidRDefault="00072F39" w:rsidP="00072F39">
      <w:pPr>
        <w:spacing w:after="0" w:line="240" w:lineRule="auto"/>
        <w:ind w:right="283" w:firstLine="709"/>
        <w:jc w:val="both"/>
        <w:rPr>
          <w:rFonts w:ascii="Times New Roman" w:hAnsi="Times New Roman"/>
          <w:iCs/>
          <w:sz w:val="28"/>
          <w:szCs w:val="28"/>
          <w:lang w:val="x-none"/>
        </w:rPr>
      </w:pPr>
      <w:proofErr w:type="spellStart"/>
      <w:r w:rsidRPr="00072F39">
        <w:rPr>
          <w:rFonts w:ascii="Times New Roman" w:hAnsi="Times New Roman"/>
          <w:iCs/>
          <w:sz w:val="28"/>
          <w:szCs w:val="28"/>
          <w:lang w:val="x-none"/>
        </w:rPr>
        <w:t>Жүгүртүүгө</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чыгарылууда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ушул</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техникалык</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регламенттин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талаптарына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ылайыктыгын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тастыктага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документтер</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болуп</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төмөнкүлөр</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саналат</w:t>
      </w:r>
      <w:proofErr w:type="spellEnd"/>
      <w:r w:rsidRPr="00072F39">
        <w:rPr>
          <w:rFonts w:ascii="Times New Roman" w:hAnsi="Times New Roman"/>
          <w:iCs/>
          <w:sz w:val="28"/>
          <w:szCs w:val="28"/>
          <w:lang w:val="x-none"/>
        </w:rPr>
        <w:t>:</w:t>
      </w:r>
    </w:p>
    <w:p w:rsidR="00072F39" w:rsidRPr="00072F39" w:rsidRDefault="00072F39" w:rsidP="00072F39">
      <w:pPr>
        <w:spacing w:after="0" w:line="240" w:lineRule="auto"/>
        <w:ind w:right="283" w:firstLine="709"/>
        <w:jc w:val="both"/>
        <w:rPr>
          <w:rFonts w:ascii="Times New Roman" w:hAnsi="Times New Roman"/>
          <w:iCs/>
          <w:sz w:val="28"/>
          <w:szCs w:val="28"/>
          <w:lang w:val="x-none"/>
        </w:rPr>
      </w:pPr>
      <w:proofErr w:type="spellStart"/>
      <w:r w:rsidRPr="00072F39">
        <w:rPr>
          <w:rFonts w:ascii="Times New Roman" w:hAnsi="Times New Roman"/>
          <w:iCs/>
          <w:sz w:val="28"/>
          <w:szCs w:val="28"/>
          <w:lang w:val="x-none"/>
        </w:rPr>
        <w:t>шайкештикти</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баалоо</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тибин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жактыруу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формасында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жүргүзүлгөн</w:t>
      </w:r>
      <w:proofErr w:type="spellEnd"/>
      <w:r w:rsidRPr="00072F39">
        <w:rPr>
          <w:rFonts w:ascii="Times New Roman" w:hAnsi="Times New Roman"/>
          <w:iCs/>
          <w:sz w:val="28"/>
          <w:szCs w:val="28"/>
          <w:lang w:val="x-none"/>
        </w:rPr>
        <w:t xml:space="preserve"> транспорт </w:t>
      </w:r>
      <w:proofErr w:type="spellStart"/>
      <w:r w:rsidRPr="00072F39">
        <w:rPr>
          <w:rFonts w:ascii="Times New Roman" w:hAnsi="Times New Roman"/>
          <w:iCs/>
          <w:sz w:val="28"/>
          <w:szCs w:val="28"/>
          <w:lang w:val="x-none"/>
        </w:rPr>
        <w:t>каражаттары</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үчүн</w:t>
      </w:r>
      <w:proofErr w:type="spellEnd"/>
      <w:r w:rsidRPr="00072F39">
        <w:rPr>
          <w:rFonts w:ascii="Times New Roman" w:hAnsi="Times New Roman"/>
          <w:iCs/>
          <w:sz w:val="28"/>
          <w:szCs w:val="28"/>
          <w:lang w:val="x-none"/>
        </w:rPr>
        <w:t xml:space="preserve"> – транспорт </w:t>
      </w:r>
      <w:proofErr w:type="spellStart"/>
      <w:r w:rsidRPr="00072F39">
        <w:rPr>
          <w:rFonts w:ascii="Times New Roman" w:hAnsi="Times New Roman"/>
          <w:iCs/>
          <w:sz w:val="28"/>
          <w:szCs w:val="28"/>
          <w:lang w:val="x-none"/>
        </w:rPr>
        <w:t>каражатынын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тибин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жактыруу</w:t>
      </w:r>
      <w:proofErr w:type="spellEnd"/>
      <w:r w:rsidRPr="00072F39">
        <w:rPr>
          <w:rFonts w:ascii="Times New Roman" w:hAnsi="Times New Roman"/>
          <w:iCs/>
          <w:sz w:val="28"/>
          <w:szCs w:val="28"/>
          <w:lang w:val="x-none"/>
        </w:rPr>
        <w:t>;</w:t>
      </w:r>
    </w:p>
    <w:p w:rsidR="00072F39" w:rsidRPr="00072F39" w:rsidRDefault="00072F39" w:rsidP="00072F39">
      <w:pPr>
        <w:spacing w:after="0" w:line="240" w:lineRule="auto"/>
        <w:ind w:right="283" w:firstLine="709"/>
        <w:jc w:val="both"/>
        <w:rPr>
          <w:rFonts w:ascii="Times New Roman" w:hAnsi="Times New Roman"/>
          <w:iCs/>
          <w:sz w:val="28"/>
          <w:szCs w:val="28"/>
          <w:lang w:val="x-none"/>
        </w:rPr>
      </w:pPr>
      <w:r w:rsidRPr="00072F39">
        <w:rPr>
          <w:rFonts w:ascii="Times New Roman" w:hAnsi="Times New Roman"/>
          <w:iCs/>
          <w:sz w:val="28"/>
          <w:szCs w:val="28"/>
          <w:lang w:val="x-none"/>
        </w:rPr>
        <w:t xml:space="preserve">шасси </w:t>
      </w:r>
      <w:proofErr w:type="spellStart"/>
      <w:r w:rsidRPr="00072F39">
        <w:rPr>
          <w:rFonts w:ascii="Times New Roman" w:hAnsi="Times New Roman"/>
          <w:iCs/>
          <w:sz w:val="28"/>
          <w:szCs w:val="28"/>
          <w:lang w:val="x-none"/>
        </w:rPr>
        <w:t>үчүн</w:t>
      </w:r>
      <w:proofErr w:type="spellEnd"/>
      <w:r w:rsidRPr="00072F39">
        <w:rPr>
          <w:rFonts w:ascii="Times New Roman" w:hAnsi="Times New Roman"/>
          <w:iCs/>
          <w:sz w:val="28"/>
          <w:szCs w:val="28"/>
          <w:lang w:val="x-none"/>
        </w:rPr>
        <w:t xml:space="preserve"> – </w:t>
      </w:r>
      <w:proofErr w:type="spellStart"/>
      <w:r w:rsidRPr="00072F39">
        <w:rPr>
          <w:rFonts w:ascii="Times New Roman" w:hAnsi="Times New Roman"/>
          <w:iCs/>
          <w:sz w:val="28"/>
          <w:szCs w:val="28"/>
          <w:lang w:val="x-none"/>
        </w:rPr>
        <w:t>шассинин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тибин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жактыруу</w:t>
      </w:r>
      <w:proofErr w:type="spellEnd"/>
      <w:r w:rsidRPr="00072F39">
        <w:rPr>
          <w:rFonts w:ascii="Times New Roman" w:hAnsi="Times New Roman"/>
          <w:iCs/>
          <w:sz w:val="28"/>
          <w:szCs w:val="28"/>
          <w:lang w:val="x-none"/>
        </w:rPr>
        <w:t>;</w:t>
      </w:r>
    </w:p>
    <w:p w:rsidR="00072F39" w:rsidRPr="00072F39" w:rsidRDefault="00072F39" w:rsidP="00072F39">
      <w:pPr>
        <w:spacing w:after="0" w:line="240" w:lineRule="auto"/>
        <w:ind w:right="283" w:firstLine="709"/>
        <w:jc w:val="both"/>
        <w:rPr>
          <w:rFonts w:ascii="Times New Roman" w:hAnsi="Times New Roman"/>
          <w:iCs/>
          <w:sz w:val="28"/>
          <w:szCs w:val="28"/>
          <w:lang w:val="x-none"/>
        </w:rPr>
      </w:pPr>
      <w:proofErr w:type="spellStart"/>
      <w:r w:rsidRPr="00072F39">
        <w:rPr>
          <w:rFonts w:ascii="Times New Roman" w:hAnsi="Times New Roman"/>
          <w:iCs/>
          <w:sz w:val="28"/>
          <w:szCs w:val="28"/>
          <w:lang w:val="x-none"/>
        </w:rPr>
        <w:t>биринсерин</w:t>
      </w:r>
      <w:proofErr w:type="spellEnd"/>
      <w:r w:rsidRPr="00072F39">
        <w:rPr>
          <w:rFonts w:ascii="Times New Roman" w:hAnsi="Times New Roman"/>
          <w:iCs/>
          <w:sz w:val="28"/>
          <w:szCs w:val="28"/>
          <w:lang w:val="x-none"/>
        </w:rPr>
        <w:t xml:space="preserve"> транспорт </w:t>
      </w:r>
      <w:proofErr w:type="spellStart"/>
      <w:r w:rsidRPr="00072F39">
        <w:rPr>
          <w:rFonts w:ascii="Times New Roman" w:hAnsi="Times New Roman"/>
          <w:iCs/>
          <w:sz w:val="28"/>
          <w:szCs w:val="28"/>
          <w:lang w:val="x-none"/>
        </w:rPr>
        <w:t>каражаттары</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үчүн</w:t>
      </w:r>
      <w:proofErr w:type="spellEnd"/>
      <w:r w:rsidRPr="00072F39">
        <w:rPr>
          <w:rFonts w:ascii="Times New Roman" w:hAnsi="Times New Roman"/>
          <w:iCs/>
          <w:sz w:val="28"/>
          <w:szCs w:val="28"/>
          <w:lang w:val="x-none"/>
        </w:rPr>
        <w:t xml:space="preserve"> – </w:t>
      </w:r>
      <w:proofErr w:type="spellStart"/>
      <w:r w:rsidRPr="00072F39">
        <w:rPr>
          <w:rFonts w:ascii="Times New Roman" w:hAnsi="Times New Roman"/>
          <w:iCs/>
          <w:sz w:val="28"/>
          <w:szCs w:val="28"/>
          <w:lang w:val="x-none"/>
        </w:rPr>
        <w:t>тарнспорт</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каражатынын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конструкциясынын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коопсуздугу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жөнүндө</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күбөлүк</w:t>
      </w:r>
      <w:proofErr w:type="spellEnd"/>
      <w:r w:rsidRPr="00072F39">
        <w:rPr>
          <w:rFonts w:ascii="Times New Roman" w:hAnsi="Times New Roman"/>
          <w:iCs/>
          <w:sz w:val="28"/>
          <w:szCs w:val="28"/>
          <w:lang w:val="x-none"/>
        </w:rPr>
        <w:t>;</w:t>
      </w:r>
    </w:p>
    <w:p w:rsidR="00072F39" w:rsidRPr="00072F39" w:rsidRDefault="00072F39" w:rsidP="00072F39">
      <w:pPr>
        <w:spacing w:after="0" w:line="240" w:lineRule="auto"/>
        <w:ind w:right="283" w:firstLine="709"/>
        <w:jc w:val="both"/>
        <w:rPr>
          <w:rFonts w:ascii="Times New Roman" w:hAnsi="Times New Roman"/>
          <w:iCs/>
          <w:sz w:val="28"/>
          <w:szCs w:val="28"/>
          <w:lang w:val="x-none"/>
        </w:rPr>
      </w:pPr>
      <w:r w:rsidRPr="00072F39">
        <w:rPr>
          <w:rFonts w:ascii="Times New Roman" w:hAnsi="Times New Roman"/>
          <w:iCs/>
          <w:sz w:val="28"/>
          <w:szCs w:val="28"/>
          <w:lang w:val="x-none"/>
        </w:rPr>
        <w:t xml:space="preserve">транспорт </w:t>
      </w:r>
      <w:proofErr w:type="spellStart"/>
      <w:r w:rsidRPr="00072F39">
        <w:rPr>
          <w:rFonts w:ascii="Times New Roman" w:hAnsi="Times New Roman"/>
          <w:iCs/>
          <w:sz w:val="28"/>
          <w:szCs w:val="28"/>
          <w:lang w:val="x-none"/>
        </w:rPr>
        <w:t>каражаттарынын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компоненттери</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үчүн</w:t>
      </w:r>
      <w:proofErr w:type="spellEnd"/>
      <w:r w:rsidRPr="00072F39">
        <w:rPr>
          <w:rFonts w:ascii="Times New Roman" w:hAnsi="Times New Roman"/>
          <w:iCs/>
          <w:sz w:val="28"/>
          <w:szCs w:val="28"/>
          <w:lang w:val="x-none"/>
        </w:rPr>
        <w:t xml:space="preserve"> – </w:t>
      </w:r>
      <w:proofErr w:type="spellStart"/>
      <w:r w:rsidRPr="00072F39">
        <w:rPr>
          <w:rFonts w:ascii="Times New Roman" w:hAnsi="Times New Roman"/>
          <w:iCs/>
          <w:sz w:val="28"/>
          <w:szCs w:val="28"/>
          <w:lang w:val="x-none"/>
        </w:rPr>
        <w:t>шайкештик</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жөнүндө</w:t>
      </w:r>
      <w:proofErr w:type="spellEnd"/>
      <w:r w:rsidRPr="00072F39">
        <w:rPr>
          <w:rFonts w:ascii="Times New Roman" w:hAnsi="Times New Roman"/>
          <w:iCs/>
          <w:sz w:val="28"/>
          <w:szCs w:val="28"/>
          <w:lang w:val="x-none"/>
        </w:rPr>
        <w:t xml:space="preserve"> декларация же </w:t>
      </w:r>
      <w:proofErr w:type="spellStart"/>
      <w:r w:rsidRPr="00072F39">
        <w:rPr>
          <w:rFonts w:ascii="Times New Roman" w:hAnsi="Times New Roman"/>
          <w:iCs/>
          <w:sz w:val="28"/>
          <w:szCs w:val="28"/>
          <w:lang w:val="x-none"/>
        </w:rPr>
        <w:t>шайкештик</w:t>
      </w:r>
      <w:proofErr w:type="spellEnd"/>
      <w:r w:rsidRPr="00072F39">
        <w:rPr>
          <w:rFonts w:ascii="Times New Roman" w:hAnsi="Times New Roman"/>
          <w:iCs/>
          <w:sz w:val="28"/>
          <w:szCs w:val="28"/>
          <w:lang w:val="x-none"/>
        </w:rPr>
        <w:t xml:space="preserve"> сертификаты.</w:t>
      </w:r>
    </w:p>
    <w:p w:rsidR="00072F39" w:rsidRPr="00072F39" w:rsidRDefault="00072F39" w:rsidP="00072F39">
      <w:pPr>
        <w:spacing w:after="0" w:line="240" w:lineRule="auto"/>
        <w:ind w:right="283" w:firstLine="709"/>
        <w:jc w:val="both"/>
        <w:rPr>
          <w:rFonts w:ascii="Times New Roman" w:hAnsi="Times New Roman"/>
          <w:iCs/>
          <w:sz w:val="28"/>
          <w:szCs w:val="28"/>
          <w:lang w:val="x-none"/>
        </w:rPr>
      </w:pPr>
      <w:proofErr w:type="spellStart"/>
      <w:r w:rsidRPr="00072F39">
        <w:rPr>
          <w:rFonts w:ascii="Times New Roman" w:hAnsi="Times New Roman"/>
          <w:iCs/>
          <w:sz w:val="28"/>
          <w:szCs w:val="28"/>
          <w:lang w:val="x-none"/>
        </w:rPr>
        <w:t>Жүгүртүүгө</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чыгарылуучу</w:t>
      </w:r>
      <w:proofErr w:type="spellEnd"/>
      <w:r w:rsidRPr="00072F39">
        <w:rPr>
          <w:rFonts w:ascii="Times New Roman" w:hAnsi="Times New Roman"/>
          <w:iCs/>
          <w:sz w:val="28"/>
          <w:szCs w:val="28"/>
          <w:lang w:val="x-none"/>
        </w:rPr>
        <w:t xml:space="preserve"> транспорт </w:t>
      </w:r>
      <w:proofErr w:type="spellStart"/>
      <w:r w:rsidRPr="00072F39">
        <w:rPr>
          <w:rFonts w:ascii="Times New Roman" w:hAnsi="Times New Roman"/>
          <w:iCs/>
          <w:sz w:val="28"/>
          <w:szCs w:val="28"/>
          <w:lang w:val="x-none"/>
        </w:rPr>
        <w:t>каражаттарынын</w:t>
      </w:r>
      <w:proofErr w:type="spellEnd"/>
      <w:r w:rsidRPr="00072F39">
        <w:rPr>
          <w:rFonts w:ascii="Times New Roman" w:hAnsi="Times New Roman"/>
          <w:iCs/>
          <w:sz w:val="28"/>
          <w:szCs w:val="28"/>
          <w:lang w:val="x-none"/>
        </w:rPr>
        <w:t xml:space="preserve"> (шасси) </w:t>
      </w:r>
      <w:proofErr w:type="spellStart"/>
      <w:r w:rsidRPr="00072F39">
        <w:rPr>
          <w:rFonts w:ascii="Times New Roman" w:hAnsi="Times New Roman"/>
          <w:iCs/>
          <w:sz w:val="28"/>
          <w:szCs w:val="28"/>
          <w:lang w:val="x-none"/>
        </w:rPr>
        <w:t>типтерине</w:t>
      </w:r>
      <w:proofErr w:type="spellEnd"/>
      <w:r w:rsidRPr="00072F39">
        <w:rPr>
          <w:rFonts w:ascii="Times New Roman" w:hAnsi="Times New Roman"/>
          <w:iCs/>
          <w:sz w:val="28"/>
          <w:szCs w:val="28"/>
          <w:lang w:val="x-none"/>
        </w:rPr>
        <w:t xml:space="preserve"> карата </w:t>
      </w:r>
      <w:proofErr w:type="spellStart"/>
      <w:r w:rsidRPr="00072F39">
        <w:rPr>
          <w:rFonts w:ascii="Times New Roman" w:hAnsi="Times New Roman"/>
          <w:iCs/>
          <w:sz w:val="28"/>
          <w:szCs w:val="28"/>
          <w:lang w:val="x-none"/>
        </w:rPr>
        <w:t>талаптардын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аткарылышын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текшерүү</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тибин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жактыруу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формасында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жүргүзүлөт</w:t>
      </w:r>
      <w:proofErr w:type="spellEnd"/>
      <w:r w:rsidRPr="00072F39">
        <w:rPr>
          <w:rFonts w:ascii="Times New Roman" w:hAnsi="Times New Roman"/>
          <w:iCs/>
          <w:sz w:val="28"/>
          <w:szCs w:val="28"/>
          <w:lang w:val="x-none"/>
        </w:rPr>
        <w:t>.</w:t>
      </w:r>
    </w:p>
    <w:p w:rsidR="00072F39" w:rsidRPr="00072F39" w:rsidRDefault="00072F39" w:rsidP="00072F39">
      <w:pPr>
        <w:spacing w:after="0" w:line="240" w:lineRule="auto"/>
        <w:ind w:right="283" w:firstLine="709"/>
        <w:jc w:val="both"/>
        <w:rPr>
          <w:rFonts w:ascii="Times New Roman" w:hAnsi="Times New Roman"/>
          <w:iCs/>
          <w:sz w:val="28"/>
          <w:szCs w:val="28"/>
          <w:lang w:val="x-none"/>
        </w:rPr>
      </w:pPr>
      <w:r w:rsidRPr="00072F39">
        <w:rPr>
          <w:rFonts w:ascii="Times New Roman" w:hAnsi="Times New Roman"/>
          <w:iCs/>
          <w:sz w:val="28"/>
          <w:szCs w:val="28"/>
          <w:lang w:val="x-none"/>
        </w:rPr>
        <w:t xml:space="preserve">Транспорт </w:t>
      </w:r>
      <w:proofErr w:type="spellStart"/>
      <w:r w:rsidRPr="00072F39">
        <w:rPr>
          <w:rFonts w:ascii="Times New Roman" w:hAnsi="Times New Roman"/>
          <w:iCs/>
          <w:sz w:val="28"/>
          <w:szCs w:val="28"/>
          <w:lang w:val="x-none"/>
        </w:rPr>
        <w:t>каражаттарынын</w:t>
      </w:r>
      <w:proofErr w:type="spellEnd"/>
      <w:r w:rsidRPr="00072F39">
        <w:rPr>
          <w:rFonts w:ascii="Times New Roman" w:hAnsi="Times New Roman"/>
          <w:iCs/>
          <w:sz w:val="28"/>
          <w:szCs w:val="28"/>
          <w:lang w:val="x-none"/>
        </w:rPr>
        <w:t xml:space="preserve"> (шасси) </w:t>
      </w:r>
      <w:proofErr w:type="spellStart"/>
      <w:r w:rsidRPr="00072F39">
        <w:rPr>
          <w:rFonts w:ascii="Times New Roman" w:hAnsi="Times New Roman"/>
          <w:iCs/>
          <w:sz w:val="28"/>
          <w:szCs w:val="28"/>
          <w:lang w:val="x-none"/>
        </w:rPr>
        <w:t>типтерине</w:t>
      </w:r>
      <w:proofErr w:type="spellEnd"/>
      <w:r w:rsidRPr="00072F39">
        <w:rPr>
          <w:rFonts w:ascii="Times New Roman" w:hAnsi="Times New Roman"/>
          <w:iCs/>
          <w:sz w:val="28"/>
          <w:szCs w:val="28"/>
          <w:lang w:val="x-none"/>
        </w:rPr>
        <w:t xml:space="preserve"> карата </w:t>
      </w:r>
      <w:proofErr w:type="spellStart"/>
      <w:r w:rsidRPr="00072F39">
        <w:rPr>
          <w:rFonts w:ascii="Times New Roman" w:hAnsi="Times New Roman"/>
          <w:iCs/>
          <w:sz w:val="28"/>
          <w:szCs w:val="28"/>
          <w:lang w:val="x-none"/>
        </w:rPr>
        <w:t>талаптарды</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аткарууну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текшерүүнү</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Евразиялык</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экономикалык</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бирлигинин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мындан</w:t>
      </w:r>
      <w:proofErr w:type="spellEnd"/>
      <w:r w:rsidRPr="00072F39">
        <w:rPr>
          <w:rFonts w:ascii="Times New Roman" w:hAnsi="Times New Roman"/>
          <w:iCs/>
          <w:sz w:val="28"/>
          <w:szCs w:val="28"/>
          <w:lang w:val="x-none"/>
        </w:rPr>
        <w:t xml:space="preserve"> ары - ЕАЭБ) </w:t>
      </w:r>
      <w:proofErr w:type="spellStart"/>
      <w:r w:rsidRPr="00072F39">
        <w:rPr>
          <w:rFonts w:ascii="Times New Roman" w:hAnsi="Times New Roman"/>
          <w:iCs/>
          <w:sz w:val="28"/>
          <w:szCs w:val="28"/>
          <w:lang w:val="x-none"/>
        </w:rPr>
        <w:t>аккредиттелген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шайкештикти</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баалоо</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боюнча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органдарынын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бирдиктүү</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реестрине</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киргизилген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жана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тибин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жактырууну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жүргүзүү</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үчүн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ЕАЭБдин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өлкө</w:t>
      </w:r>
      <w:proofErr w:type="spellEnd"/>
      <w:r w:rsidRPr="00072F39">
        <w:rPr>
          <w:rFonts w:ascii="Times New Roman" w:hAnsi="Times New Roman"/>
          <w:iCs/>
          <w:sz w:val="28"/>
          <w:szCs w:val="28"/>
          <w:lang w:val="x-none"/>
        </w:rPr>
        <w:t xml:space="preserve"> – </w:t>
      </w:r>
      <w:proofErr w:type="spellStart"/>
      <w:r w:rsidRPr="00072F39">
        <w:rPr>
          <w:rFonts w:ascii="Times New Roman" w:hAnsi="Times New Roman"/>
          <w:iCs/>
          <w:sz w:val="28"/>
          <w:szCs w:val="28"/>
          <w:lang w:val="x-none"/>
        </w:rPr>
        <w:t>мүчөсү</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тарабынан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көрсөтүлгөн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аккредиттелген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сертификаттоо</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боюнча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органдар</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жүргүзөт</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сыноону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аккредиттелген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сыноо</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лабораториялар</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жүргүзөт</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мындан</w:t>
      </w:r>
      <w:proofErr w:type="spellEnd"/>
      <w:r w:rsidRPr="00072F39">
        <w:rPr>
          <w:rFonts w:ascii="Times New Roman" w:hAnsi="Times New Roman"/>
          <w:iCs/>
          <w:sz w:val="28"/>
          <w:szCs w:val="28"/>
          <w:lang w:val="x-none"/>
        </w:rPr>
        <w:t xml:space="preserve"> ары – </w:t>
      </w:r>
      <w:proofErr w:type="spellStart"/>
      <w:r w:rsidRPr="00072F39">
        <w:rPr>
          <w:rFonts w:ascii="Times New Roman" w:hAnsi="Times New Roman"/>
          <w:iCs/>
          <w:sz w:val="28"/>
          <w:szCs w:val="28"/>
          <w:lang w:val="x-none"/>
        </w:rPr>
        <w:t>Сертификаттоо</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боюнча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органдар</w:t>
      </w:r>
      <w:proofErr w:type="spellEnd"/>
      <w:r w:rsidRPr="00072F39">
        <w:rPr>
          <w:rFonts w:ascii="Times New Roman" w:hAnsi="Times New Roman"/>
          <w:iCs/>
          <w:sz w:val="28"/>
          <w:szCs w:val="28"/>
          <w:lang w:val="x-none"/>
        </w:rPr>
        <w:t>).</w:t>
      </w:r>
    </w:p>
    <w:p w:rsidR="00072F39" w:rsidRPr="00072F39" w:rsidRDefault="00072F39" w:rsidP="00072F39">
      <w:pPr>
        <w:spacing w:after="0" w:line="240" w:lineRule="auto"/>
        <w:ind w:right="283" w:firstLine="709"/>
        <w:jc w:val="both"/>
        <w:rPr>
          <w:rFonts w:ascii="Times New Roman" w:hAnsi="Times New Roman"/>
          <w:iCs/>
          <w:sz w:val="28"/>
          <w:szCs w:val="28"/>
          <w:lang w:val="x-none"/>
        </w:rPr>
      </w:pPr>
      <w:proofErr w:type="spellStart"/>
      <w:r w:rsidRPr="00072F39">
        <w:rPr>
          <w:rFonts w:ascii="Times New Roman" w:hAnsi="Times New Roman"/>
          <w:iCs/>
          <w:sz w:val="28"/>
          <w:szCs w:val="28"/>
          <w:lang w:val="x-none"/>
        </w:rPr>
        <w:t>Сертификаттоо</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боюнча</w:t>
      </w:r>
      <w:proofErr w:type="spellEnd"/>
      <w:r w:rsidRPr="00072F39">
        <w:rPr>
          <w:rFonts w:ascii="Times New Roman" w:hAnsi="Times New Roman"/>
          <w:iCs/>
          <w:sz w:val="28"/>
          <w:szCs w:val="28"/>
          <w:lang w:val="x-none"/>
        </w:rPr>
        <w:t xml:space="preserve"> орган </w:t>
      </w:r>
      <w:proofErr w:type="spellStart"/>
      <w:r w:rsidRPr="00072F39">
        <w:rPr>
          <w:rFonts w:ascii="Times New Roman" w:hAnsi="Times New Roman"/>
          <w:iCs/>
          <w:sz w:val="28"/>
          <w:szCs w:val="28"/>
          <w:lang w:val="x-none"/>
        </w:rPr>
        <w:t>тарабынан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берилген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арыздын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негизинде</w:t>
      </w:r>
      <w:proofErr w:type="spellEnd"/>
      <w:r w:rsidRPr="00072F39">
        <w:rPr>
          <w:rFonts w:ascii="Times New Roman" w:hAnsi="Times New Roman"/>
          <w:iCs/>
          <w:sz w:val="28"/>
          <w:szCs w:val="28"/>
          <w:lang w:val="x-none"/>
        </w:rPr>
        <w:t xml:space="preserve"> транспорт </w:t>
      </w:r>
      <w:proofErr w:type="spellStart"/>
      <w:r w:rsidRPr="00072F39">
        <w:rPr>
          <w:rFonts w:ascii="Times New Roman" w:hAnsi="Times New Roman"/>
          <w:iCs/>
          <w:sz w:val="28"/>
          <w:szCs w:val="28"/>
          <w:lang w:val="x-none"/>
        </w:rPr>
        <w:t>каражатынын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тибин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жактыруу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боюнча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иштер</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жүргүзүлөт</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жана</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алардын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жыйынтыгы</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боюнча</w:t>
      </w:r>
      <w:proofErr w:type="spellEnd"/>
      <w:r w:rsidRPr="00072F39">
        <w:rPr>
          <w:rFonts w:ascii="Times New Roman" w:hAnsi="Times New Roman"/>
          <w:iCs/>
          <w:sz w:val="28"/>
          <w:szCs w:val="28"/>
          <w:lang w:val="x-none"/>
        </w:rPr>
        <w:t xml:space="preserve">, транспорт </w:t>
      </w:r>
      <w:proofErr w:type="spellStart"/>
      <w:r w:rsidRPr="00072F39">
        <w:rPr>
          <w:rFonts w:ascii="Times New Roman" w:hAnsi="Times New Roman"/>
          <w:iCs/>
          <w:sz w:val="28"/>
          <w:szCs w:val="28"/>
          <w:lang w:val="x-none"/>
        </w:rPr>
        <w:t>каражатынын</w:t>
      </w:r>
      <w:proofErr w:type="spellEnd"/>
      <w:r w:rsidRPr="00072F39">
        <w:rPr>
          <w:rFonts w:ascii="Times New Roman" w:hAnsi="Times New Roman"/>
          <w:iCs/>
          <w:sz w:val="28"/>
          <w:szCs w:val="28"/>
          <w:lang w:val="x-none"/>
        </w:rPr>
        <w:t xml:space="preserve"> (шасси) </w:t>
      </w:r>
      <w:proofErr w:type="spellStart"/>
      <w:r w:rsidRPr="00072F39">
        <w:rPr>
          <w:rFonts w:ascii="Times New Roman" w:hAnsi="Times New Roman"/>
          <w:iCs/>
          <w:sz w:val="28"/>
          <w:szCs w:val="28"/>
          <w:lang w:val="x-none"/>
        </w:rPr>
        <w:t>тибинин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шайкештигин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баалоо</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үчүн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келтирилген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далилдөөчү</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материалдардын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жетиштүүлүгүнүн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жүйөлүү</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негиздерин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камтыган</w:t>
      </w:r>
      <w:proofErr w:type="spellEnd"/>
      <w:r w:rsidRPr="00072F39">
        <w:rPr>
          <w:rFonts w:ascii="Times New Roman" w:hAnsi="Times New Roman"/>
          <w:iCs/>
          <w:sz w:val="28"/>
          <w:szCs w:val="28"/>
          <w:lang w:val="x-none"/>
        </w:rPr>
        <w:t xml:space="preserve"> транспорт </w:t>
      </w:r>
      <w:proofErr w:type="spellStart"/>
      <w:r w:rsidRPr="00072F39">
        <w:rPr>
          <w:rFonts w:ascii="Times New Roman" w:hAnsi="Times New Roman"/>
          <w:iCs/>
          <w:sz w:val="28"/>
          <w:szCs w:val="28"/>
          <w:lang w:val="x-none"/>
        </w:rPr>
        <w:t>каражатынын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тибин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жактырууну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шассинин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тибин</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lastRenderedPageBreak/>
        <w:t>жактырууну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каттоодон</w:t>
      </w:r>
      <w:proofErr w:type="spellEnd"/>
      <w:r w:rsidRPr="00072F39">
        <w:rPr>
          <w:rFonts w:ascii="Times New Roman" w:hAnsi="Times New Roman"/>
          <w:iCs/>
          <w:sz w:val="28"/>
          <w:szCs w:val="28"/>
          <w:lang w:val="x-none"/>
        </w:rPr>
        <w:t xml:space="preserve"> баш </w:t>
      </w:r>
      <w:proofErr w:type="spellStart"/>
      <w:r w:rsidRPr="00072F39">
        <w:rPr>
          <w:rFonts w:ascii="Times New Roman" w:hAnsi="Times New Roman"/>
          <w:iCs/>
          <w:sz w:val="28"/>
          <w:szCs w:val="28"/>
          <w:lang w:val="x-none"/>
        </w:rPr>
        <w:t>тартуу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жөнүндө</w:t>
      </w:r>
      <w:proofErr w:type="spellEnd"/>
      <w:r w:rsidRPr="00072F39">
        <w:rPr>
          <w:rFonts w:ascii="Times New Roman" w:hAnsi="Times New Roman"/>
          <w:iCs/>
          <w:sz w:val="28"/>
          <w:szCs w:val="28"/>
          <w:lang w:val="x-none"/>
        </w:rPr>
        <w:t xml:space="preserve"> же </w:t>
      </w:r>
      <w:proofErr w:type="spellStart"/>
      <w:r w:rsidRPr="00072F39">
        <w:rPr>
          <w:rFonts w:ascii="Times New Roman" w:hAnsi="Times New Roman"/>
          <w:iCs/>
          <w:sz w:val="28"/>
          <w:szCs w:val="28"/>
          <w:lang w:val="x-none"/>
        </w:rPr>
        <w:t>каттоону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мүмкүндүгү</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жөнүндө</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корутунду</w:t>
      </w:r>
      <w:proofErr w:type="spellEnd"/>
      <w:r w:rsidRPr="00072F39">
        <w:rPr>
          <w:rFonts w:ascii="Times New Roman" w:hAnsi="Times New Roman"/>
          <w:iCs/>
          <w:sz w:val="28"/>
          <w:szCs w:val="28"/>
          <w:lang w:val="x-none"/>
        </w:rPr>
        <w:t xml:space="preserve"> </w:t>
      </w:r>
      <w:proofErr w:type="spellStart"/>
      <w:r w:rsidRPr="00072F39">
        <w:rPr>
          <w:rFonts w:ascii="Times New Roman" w:hAnsi="Times New Roman"/>
          <w:iCs/>
          <w:sz w:val="28"/>
          <w:szCs w:val="28"/>
          <w:lang w:val="x-none"/>
        </w:rPr>
        <w:t>даярдалат</w:t>
      </w:r>
      <w:proofErr w:type="spellEnd"/>
      <w:r w:rsidRPr="00072F39">
        <w:rPr>
          <w:rFonts w:ascii="Times New Roman" w:hAnsi="Times New Roman"/>
          <w:iCs/>
          <w:sz w:val="28"/>
          <w:szCs w:val="28"/>
          <w:lang w:val="x-none"/>
        </w:rPr>
        <w:t>.</w:t>
      </w:r>
    </w:p>
    <w:p w:rsidR="00550CAA" w:rsidRPr="00072F39" w:rsidRDefault="002B3129" w:rsidP="00072F39">
      <w:pPr>
        <w:spacing w:after="0" w:line="240" w:lineRule="auto"/>
        <w:ind w:right="283" w:firstLine="709"/>
        <w:jc w:val="both"/>
        <w:rPr>
          <w:rFonts w:ascii="Times New Roman" w:hAnsi="Times New Roman"/>
          <w:sz w:val="28"/>
          <w:szCs w:val="28"/>
          <w:lang w:val="ky-KG"/>
        </w:rPr>
      </w:pPr>
      <w:r w:rsidRPr="00072F39">
        <w:rPr>
          <w:rFonts w:ascii="Times New Roman" w:hAnsi="Times New Roman"/>
          <w:sz w:val="28"/>
          <w:szCs w:val="28"/>
          <w:lang w:val="ky-KG"/>
        </w:rPr>
        <w:t>Транспорт каражатынын тибин жактырууну (шасси тибин жактыруу) жөнүндө корутундунун негизинде сертификаттоочу орган т</w:t>
      </w:r>
      <w:r w:rsidR="008453DA" w:rsidRPr="00072F39">
        <w:rPr>
          <w:rFonts w:ascii="Times New Roman" w:hAnsi="Times New Roman"/>
          <w:sz w:val="28"/>
          <w:szCs w:val="28"/>
          <w:lang w:val="ky-KG"/>
        </w:rPr>
        <w:t>ранспорт каражатынын тибин жактырууну (</w:t>
      </w:r>
      <w:r w:rsidRPr="00072F39">
        <w:rPr>
          <w:rFonts w:ascii="Times New Roman" w:hAnsi="Times New Roman"/>
          <w:sz w:val="28"/>
          <w:szCs w:val="28"/>
          <w:lang w:val="ky-KG"/>
        </w:rPr>
        <w:t>шасси тибин жактыруу</w:t>
      </w:r>
      <w:r w:rsidR="008453DA" w:rsidRPr="00072F39">
        <w:rPr>
          <w:rFonts w:ascii="Times New Roman" w:hAnsi="Times New Roman"/>
          <w:sz w:val="28"/>
          <w:szCs w:val="28"/>
          <w:lang w:val="ky-KG"/>
        </w:rPr>
        <w:t>)</w:t>
      </w:r>
      <w:r w:rsidRPr="00072F39">
        <w:rPr>
          <w:rFonts w:ascii="Times New Roman" w:hAnsi="Times New Roman"/>
          <w:sz w:val="28"/>
          <w:szCs w:val="28"/>
          <w:lang w:val="ky-KG"/>
        </w:rPr>
        <w:t xml:space="preserve"> тариздейт.   </w:t>
      </w:r>
    </w:p>
    <w:p w:rsidR="00323D80" w:rsidRPr="00946AFD" w:rsidRDefault="00F30795" w:rsidP="00323D80">
      <w:pPr>
        <w:pStyle w:val="ConsPlusNormal"/>
        <w:ind w:right="283" w:firstLine="709"/>
        <w:jc w:val="both"/>
        <w:rPr>
          <w:sz w:val="28"/>
          <w:szCs w:val="28"/>
          <w:lang w:val="ky-KG"/>
        </w:rPr>
      </w:pPr>
      <w:r w:rsidRPr="00072F39">
        <w:rPr>
          <w:sz w:val="28"/>
          <w:szCs w:val="28"/>
          <w:lang w:val="ky-KG"/>
        </w:rPr>
        <w:t>Т</w:t>
      </w:r>
      <w:r w:rsidRPr="00946AFD">
        <w:rPr>
          <w:sz w:val="28"/>
          <w:szCs w:val="28"/>
          <w:lang w:val="ky-KG"/>
        </w:rPr>
        <w:t>ранспорт каражатынын тибин жактырууну (шасси тибин жактыруунун) каттоосунун тууралыгын жана негиздүүлүгүн текшерүү үчүн</w:t>
      </w:r>
      <w:r w:rsidRPr="00072F39">
        <w:rPr>
          <w:sz w:val="28"/>
          <w:szCs w:val="28"/>
          <w:lang w:val="ky-KG"/>
        </w:rPr>
        <w:t xml:space="preserve"> </w:t>
      </w:r>
      <w:r w:rsidRPr="00946AFD">
        <w:rPr>
          <w:sz w:val="28"/>
          <w:szCs w:val="28"/>
          <w:lang w:val="ky-KG"/>
        </w:rPr>
        <w:t>техникалык секретариатынын функцияларын</w:t>
      </w:r>
      <w:r w:rsidR="00B37161" w:rsidRPr="00072F39">
        <w:rPr>
          <w:sz w:val="28"/>
          <w:szCs w:val="28"/>
          <w:lang w:val="ky-KG"/>
        </w:rPr>
        <w:t xml:space="preserve"> </w:t>
      </w:r>
      <w:r w:rsidRPr="00946AFD">
        <w:rPr>
          <w:sz w:val="28"/>
          <w:szCs w:val="28"/>
          <w:lang w:val="ky-KG"/>
        </w:rPr>
        <w:t xml:space="preserve">аткаруучу компетенттүү уюумун </w:t>
      </w:r>
      <w:r w:rsidR="00670FCD" w:rsidRPr="00072F39">
        <w:rPr>
          <w:sz w:val="28"/>
          <w:szCs w:val="28"/>
          <w:lang w:val="ky-KG"/>
        </w:rPr>
        <w:t>белгиленген тартипте</w:t>
      </w:r>
      <w:r w:rsidRPr="00072F39">
        <w:rPr>
          <w:sz w:val="28"/>
          <w:szCs w:val="28"/>
          <w:lang w:val="ky-KG"/>
        </w:rPr>
        <w:t>, ЕАЭБ</w:t>
      </w:r>
      <w:r w:rsidR="00502994" w:rsidRPr="00072F39">
        <w:rPr>
          <w:sz w:val="28"/>
          <w:szCs w:val="28"/>
          <w:lang w:val="ky-KG"/>
        </w:rPr>
        <w:t>ге</w:t>
      </w:r>
      <w:r w:rsidRPr="00072F39">
        <w:rPr>
          <w:sz w:val="28"/>
          <w:szCs w:val="28"/>
          <w:lang w:val="ky-KG"/>
        </w:rPr>
        <w:t xml:space="preserve"> мүчө-мамлекетинин ыйгарым укуктуу</w:t>
      </w:r>
      <w:r w:rsidR="00670FCD" w:rsidRPr="00072F39">
        <w:rPr>
          <w:sz w:val="28"/>
          <w:szCs w:val="28"/>
          <w:lang w:val="ky-KG"/>
        </w:rPr>
        <w:t xml:space="preserve"> орган</w:t>
      </w:r>
      <w:r w:rsidRPr="00072F39">
        <w:rPr>
          <w:sz w:val="28"/>
          <w:szCs w:val="28"/>
          <w:lang w:val="ky-KG"/>
        </w:rPr>
        <w:t xml:space="preserve"> мамлекеттик башкаруу органынын кароосуна жана бекитүүсүнө жиберилет.</w:t>
      </w:r>
      <w:r w:rsidRPr="00946AFD">
        <w:rPr>
          <w:sz w:val="28"/>
          <w:szCs w:val="28"/>
          <w:lang w:val="ky-KG"/>
        </w:rPr>
        <w:t xml:space="preserve"> </w:t>
      </w:r>
      <w:r w:rsidR="00323D80" w:rsidRPr="00072F39">
        <w:rPr>
          <w:sz w:val="28"/>
          <w:szCs w:val="28"/>
          <w:lang w:val="ky-KG"/>
        </w:rPr>
        <w:t>Көрсөтүлгөн уюм транспорттук каражатты (шасси) шайкештигин баалоо жүргүзүүчү сертификаттоочу орган катары аккредитациядан өтпөшү керек.</w:t>
      </w:r>
    </w:p>
    <w:p w:rsidR="008641F1" w:rsidRPr="00072F39" w:rsidRDefault="008641F1" w:rsidP="00550CAA">
      <w:pPr>
        <w:pStyle w:val="ConsPlusNormal"/>
        <w:ind w:right="283" w:firstLine="709"/>
        <w:jc w:val="both"/>
        <w:rPr>
          <w:sz w:val="28"/>
          <w:szCs w:val="28"/>
          <w:lang w:val="ky-KG"/>
        </w:rPr>
      </w:pPr>
      <w:r w:rsidRPr="00072F39">
        <w:rPr>
          <w:sz w:val="28"/>
          <w:szCs w:val="28"/>
          <w:lang w:val="ky-KG"/>
        </w:rPr>
        <w:t>Т</w:t>
      </w:r>
      <w:r w:rsidRPr="00946AFD">
        <w:rPr>
          <w:sz w:val="28"/>
          <w:szCs w:val="28"/>
          <w:lang w:val="ky-KG"/>
        </w:rPr>
        <w:t>ранспорт каражатынын тибин жактырууну (шасси тибин жактырууну), ошондой эле шайкештик сертификатын каттоо жана реестрин жүргүзүү</w:t>
      </w:r>
      <w:r w:rsidRPr="00072F39">
        <w:rPr>
          <w:sz w:val="28"/>
          <w:szCs w:val="28"/>
          <w:lang w:val="ky-KG"/>
        </w:rPr>
        <w:t>нү ЕАЭБге мүчө</w:t>
      </w:r>
      <w:r w:rsidR="004E06F2" w:rsidRPr="00072F39">
        <w:rPr>
          <w:sz w:val="28"/>
          <w:szCs w:val="28"/>
          <w:lang w:val="ky-KG"/>
        </w:rPr>
        <w:t xml:space="preserve">-мамлекеттердин администрациядагы ыйгарым укуктуу органы жүзөгө ашырат.  </w:t>
      </w:r>
      <w:r w:rsidRPr="00072F39">
        <w:rPr>
          <w:sz w:val="28"/>
          <w:szCs w:val="28"/>
          <w:lang w:val="ky-KG"/>
        </w:rPr>
        <w:t xml:space="preserve">  </w:t>
      </w:r>
      <w:r w:rsidRPr="00946AFD">
        <w:rPr>
          <w:sz w:val="28"/>
          <w:szCs w:val="28"/>
          <w:lang w:val="ky-KG"/>
        </w:rPr>
        <w:t xml:space="preserve"> </w:t>
      </w:r>
    </w:p>
    <w:p w:rsidR="00550CAA" w:rsidRPr="00072F39" w:rsidRDefault="00F30795" w:rsidP="00550CAA">
      <w:pPr>
        <w:pStyle w:val="ConsPlusNormal"/>
        <w:ind w:right="283" w:firstLine="709"/>
        <w:jc w:val="both"/>
        <w:rPr>
          <w:sz w:val="28"/>
          <w:szCs w:val="28"/>
          <w:lang w:val="ky-KG"/>
        </w:rPr>
      </w:pPr>
      <w:r w:rsidRPr="00072F39">
        <w:rPr>
          <w:sz w:val="28"/>
          <w:szCs w:val="28"/>
          <w:lang w:val="ky-KG"/>
        </w:rPr>
        <w:t xml:space="preserve"> </w:t>
      </w:r>
      <w:r w:rsidR="0088791E" w:rsidRPr="00072F39">
        <w:rPr>
          <w:sz w:val="28"/>
          <w:szCs w:val="28"/>
          <w:lang w:val="ky-KG"/>
        </w:rPr>
        <w:t xml:space="preserve">Ошондой эле ЕАЭБдин ыйгарым укуктуу органы </w:t>
      </w:r>
      <w:r w:rsidR="0088791E" w:rsidRPr="00072F39">
        <w:rPr>
          <w:rFonts w:eastAsia="Times New Roman"/>
          <w:sz w:val="28"/>
          <w:szCs w:val="28"/>
          <w:lang w:val="ky-KG" w:eastAsia="en-US"/>
        </w:rPr>
        <w:t>БС ТР 018/2011 ылайык келген документинин токтотулгандыгы жөнүндө кабарлоону каттоо жана бирдиктүү реестрин жүргүзөт</w:t>
      </w:r>
      <w:r w:rsidR="00EE4A8A" w:rsidRPr="00072F39">
        <w:rPr>
          <w:rFonts w:eastAsia="Times New Roman"/>
          <w:sz w:val="28"/>
          <w:szCs w:val="28"/>
          <w:lang w:val="ky-KG" w:eastAsia="en-US"/>
        </w:rPr>
        <w:t>.</w:t>
      </w:r>
      <w:r w:rsidR="0088791E" w:rsidRPr="00072F39">
        <w:rPr>
          <w:sz w:val="28"/>
          <w:szCs w:val="28"/>
          <w:lang w:val="ky-KG"/>
        </w:rPr>
        <w:t xml:space="preserve"> </w:t>
      </w:r>
    </w:p>
    <w:p w:rsidR="00550CAA" w:rsidRPr="008B7170" w:rsidRDefault="0088791E" w:rsidP="00550CAA">
      <w:pPr>
        <w:spacing w:after="0" w:line="240" w:lineRule="auto"/>
        <w:ind w:right="283" w:firstLine="709"/>
        <w:jc w:val="both"/>
        <w:rPr>
          <w:rStyle w:val="s0"/>
          <w:sz w:val="28"/>
          <w:szCs w:val="28"/>
          <w:lang w:val="ky-KG"/>
        </w:rPr>
      </w:pPr>
      <w:r w:rsidRPr="00072F39">
        <w:rPr>
          <w:rStyle w:val="s0"/>
          <w:sz w:val="28"/>
          <w:szCs w:val="28"/>
          <w:lang w:val="ky-KG"/>
        </w:rPr>
        <w:t>Азыркы убакта БС ТР 018/2011 ишке ашыруу максатында т</w:t>
      </w:r>
      <w:r w:rsidR="008B7170" w:rsidRPr="00072F39">
        <w:rPr>
          <w:rStyle w:val="s0"/>
          <w:sz w:val="28"/>
          <w:szCs w:val="28"/>
          <w:lang w:val="ky-KG"/>
        </w:rPr>
        <w:t>ранспорт каражатын (шасси) түр</w:t>
      </w:r>
      <w:r w:rsidRPr="00072F39">
        <w:rPr>
          <w:rStyle w:val="s0"/>
          <w:sz w:val="28"/>
          <w:szCs w:val="28"/>
          <w:lang w:val="ky-KG"/>
        </w:rPr>
        <w:t>ү</w:t>
      </w:r>
      <w:r w:rsidR="008B7170" w:rsidRPr="00072F39">
        <w:rPr>
          <w:rStyle w:val="s0"/>
          <w:sz w:val="28"/>
          <w:szCs w:val="28"/>
          <w:lang w:val="ky-KG"/>
        </w:rPr>
        <w:t>н бекитүүгө байланыштуу</w:t>
      </w:r>
      <w:r w:rsidRPr="00072F39">
        <w:rPr>
          <w:rStyle w:val="s0"/>
          <w:sz w:val="28"/>
          <w:szCs w:val="28"/>
          <w:lang w:val="ky-KG"/>
        </w:rPr>
        <w:t xml:space="preserve"> өлкөнүн мамлекеттик администрациясынын ыйгарым укуктуу органы </w:t>
      </w:r>
      <w:r w:rsidR="008B7170" w:rsidRPr="00072F39">
        <w:rPr>
          <w:rStyle w:val="s0"/>
          <w:sz w:val="28"/>
          <w:szCs w:val="28"/>
          <w:lang w:val="ky-KG"/>
        </w:rPr>
        <w:t>Кыргыз Республикасында</w:t>
      </w:r>
      <w:r w:rsidRPr="00072F39">
        <w:rPr>
          <w:rStyle w:val="s0"/>
          <w:sz w:val="28"/>
          <w:szCs w:val="28"/>
          <w:lang w:val="ky-KG"/>
        </w:rPr>
        <w:t xml:space="preserve"> жок.</w:t>
      </w:r>
      <w:r w:rsidR="008B7170">
        <w:rPr>
          <w:rStyle w:val="s0"/>
          <w:sz w:val="28"/>
          <w:szCs w:val="28"/>
          <w:lang w:val="ky-KG"/>
        </w:rPr>
        <w:t xml:space="preserve">  </w:t>
      </w:r>
    </w:p>
    <w:p w:rsidR="00EE4A8A" w:rsidRPr="00EE4A8A" w:rsidRDefault="00EE4A8A" w:rsidP="00EE4A8A">
      <w:pPr>
        <w:pStyle w:val="ConsPlusNormal"/>
        <w:ind w:right="283" w:firstLine="709"/>
        <w:jc w:val="both"/>
        <w:rPr>
          <w:iCs/>
          <w:sz w:val="28"/>
          <w:szCs w:val="28"/>
          <w:lang w:val="x-none"/>
        </w:rPr>
      </w:pPr>
      <w:r w:rsidRPr="00EE4A8A">
        <w:rPr>
          <w:iCs/>
          <w:sz w:val="28"/>
          <w:szCs w:val="28"/>
          <w:lang w:val="x-none"/>
        </w:rPr>
        <w:t xml:space="preserve">Кыргыз Республикасынын Экономика министрлигине караштуу Стандартташтыруу жана метрология боюнча борбор жөнүндө жобого өзгөртүү киргизилүүдө, анда Кыргыз Республикасынын Экономика министрлигине караштуу Стандартташтыруу жана метрология боюнча борбору транспорттук каражаттын тибин (шассинин тибин) жактырууну карап чыгуу жана бекитүү, транспорттук каражаттын (шассинин тибин) тибин жактыруу реестрин жүргүзүү жана каттоо, ошондой эле  шайкештик сертификаттарын, транспорттук каражаттын (шассинин тибин) тибин жактырууну жокко чыгаруу, Кыргыз Республикасынын аймагында ББ ТР 018/2011 шайкештигин күбөлөндүргөн документтин колдонулушун токтотуу жөнүндө кабарлоонун бирдиктүү реестрин жүргүзүү жана каттоо боюнча ыйгарым укуктуу орган катары аныкталууда. </w:t>
      </w:r>
    </w:p>
    <w:p w:rsidR="00550CAA" w:rsidRPr="00A5799F" w:rsidRDefault="00A5799F" w:rsidP="00550CAA">
      <w:pPr>
        <w:pStyle w:val="ConsPlusNormal"/>
        <w:ind w:right="283" w:firstLine="709"/>
        <w:jc w:val="both"/>
        <w:rPr>
          <w:sz w:val="28"/>
          <w:szCs w:val="28"/>
          <w:lang w:val="ky-KG"/>
        </w:rPr>
      </w:pPr>
      <w:r>
        <w:rPr>
          <w:sz w:val="28"/>
          <w:szCs w:val="28"/>
          <w:lang w:val="ky-KG"/>
        </w:rPr>
        <w:t xml:space="preserve">Ошол эле учурда </w:t>
      </w:r>
      <w:r w:rsidR="00C10214" w:rsidRPr="00550CAA">
        <w:rPr>
          <w:sz w:val="28"/>
          <w:szCs w:val="28"/>
        </w:rPr>
        <w:t>Кыргыз Республикасынын Экономика министрлигинин алдындагы Кыргыз аккредитациялоо борбору</w:t>
      </w:r>
      <w:r w:rsidR="00C10214">
        <w:rPr>
          <w:sz w:val="28"/>
          <w:szCs w:val="28"/>
          <w:lang w:val="ky-KG"/>
        </w:rPr>
        <w:t xml:space="preserve">нун </w:t>
      </w:r>
      <w:r>
        <w:rPr>
          <w:sz w:val="28"/>
          <w:szCs w:val="28"/>
          <w:lang w:val="ky-KG"/>
        </w:rPr>
        <w:t xml:space="preserve">берилген транспорт каражаттарынын </w:t>
      </w:r>
      <w:r w:rsidR="00C10214">
        <w:rPr>
          <w:sz w:val="28"/>
          <w:szCs w:val="28"/>
          <w:lang w:val="ky-KG"/>
        </w:rPr>
        <w:t>тибин жактыруу, шассинин тибин жактыруу, транспорт каражатынын коопсуздугу жөнүндө күбөлүгүнүн бирдиктүү реестрин түзүү функциясы алынат.</w:t>
      </w:r>
      <w:r>
        <w:rPr>
          <w:sz w:val="28"/>
          <w:szCs w:val="28"/>
          <w:lang w:val="ky-KG"/>
        </w:rPr>
        <w:t xml:space="preserve"> </w:t>
      </w:r>
    </w:p>
    <w:p w:rsidR="00550CAA" w:rsidRPr="00550CAA" w:rsidRDefault="00550CAA" w:rsidP="00550CAA">
      <w:pPr>
        <w:pStyle w:val="tkTekst"/>
        <w:spacing w:after="0" w:line="240" w:lineRule="auto"/>
        <w:rPr>
          <w:rFonts w:ascii="Times New Roman" w:hAnsi="Times New Roman" w:cs="Times New Roman"/>
          <w:sz w:val="28"/>
          <w:szCs w:val="28"/>
          <w:lang w:val="ky-KG"/>
        </w:rPr>
      </w:pPr>
      <w:r w:rsidRPr="00946AFD">
        <w:rPr>
          <w:rFonts w:ascii="Times New Roman" w:hAnsi="Times New Roman" w:cs="Times New Roman"/>
          <w:sz w:val="28"/>
          <w:szCs w:val="28"/>
          <w:lang w:val="ky-KG"/>
        </w:rPr>
        <w:lastRenderedPageBreak/>
        <w:t>Кыргыз Республикасынын Экономика министрлигинин алдындагы Кыргыз аккредитациялоо борбору (мындан ары - КАБ) шайкештикти баалоо боюнча органдардын компетенттүүлүгүн ырастоо, аларга ишеничти арттырууга жана алардын иштеринин натыйжасын таануу үчүн шарттарды түзүүгө багытталган, шайкештикти баалоо боюнча органдарды аккредитациялоо жаатында бирдиктүү мамлекеттик саясатты жүргүзүүгө ыйгарым укуктуу шайкештикти баалоо боюнча органдарды аккредитациялоо боюнча улуттук органы болуп саналат</w:t>
      </w:r>
      <w:r>
        <w:rPr>
          <w:rFonts w:ascii="Times New Roman" w:hAnsi="Times New Roman" w:cs="Times New Roman"/>
          <w:sz w:val="28"/>
          <w:szCs w:val="28"/>
          <w:lang w:val="ky-KG"/>
        </w:rPr>
        <w:t xml:space="preserve">. </w:t>
      </w:r>
    </w:p>
    <w:p w:rsidR="00550CAA" w:rsidRPr="00A5633D" w:rsidRDefault="00550CAA" w:rsidP="00550CAA">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lang w:val="ky-KG"/>
        </w:rPr>
        <w:t>КАБ негизги максаттары төмөнкүлөр болуп саналат</w:t>
      </w:r>
      <w:r w:rsidRPr="00A5633D">
        <w:rPr>
          <w:rFonts w:ascii="Times New Roman" w:hAnsi="Times New Roman" w:cs="Times New Roman"/>
          <w:sz w:val="28"/>
          <w:szCs w:val="28"/>
        </w:rPr>
        <w:t>:</w:t>
      </w:r>
    </w:p>
    <w:p w:rsidR="00550CAA" w:rsidRPr="0007386F" w:rsidRDefault="00550CAA" w:rsidP="00550CAA">
      <w:pPr>
        <w:pStyle w:val="tkTekst"/>
        <w:spacing w:after="0" w:line="240" w:lineRule="auto"/>
        <w:rPr>
          <w:rFonts w:ascii="Times New Roman" w:hAnsi="Times New Roman" w:cs="Times New Roman"/>
          <w:sz w:val="28"/>
          <w:szCs w:val="28"/>
          <w:lang w:val="ky-KG"/>
        </w:rPr>
      </w:pPr>
      <w:r w:rsidRPr="00A5633D">
        <w:rPr>
          <w:rFonts w:ascii="Times New Roman" w:hAnsi="Times New Roman" w:cs="Times New Roman"/>
          <w:sz w:val="28"/>
          <w:szCs w:val="28"/>
        </w:rPr>
        <w:t xml:space="preserve">- </w:t>
      </w:r>
      <w:r>
        <w:rPr>
          <w:rFonts w:ascii="Times New Roman" w:hAnsi="Times New Roman" w:cs="Times New Roman"/>
          <w:sz w:val="28"/>
          <w:szCs w:val="28"/>
          <w:lang w:val="ky-KG"/>
        </w:rPr>
        <w:t xml:space="preserve">эл аралык практикага </w:t>
      </w:r>
      <w:r w:rsidR="0007386F">
        <w:rPr>
          <w:rFonts w:ascii="Times New Roman" w:hAnsi="Times New Roman" w:cs="Times New Roman"/>
          <w:sz w:val="28"/>
          <w:szCs w:val="28"/>
          <w:lang w:val="ky-KG"/>
        </w:rPr>
        <w:t>жана стандарттарга ылайык</w:t>
      </w:r>
      <w:r w:rsidR="0007386F" w:rsidRPr="0007386F">
        <w:t xml:space="preserve"> </w:t>
      </w:r>
      <w:r w:rsidR="0007386F" w:rsidRPr="0007386F">
        <w:rPr>
          <w:rFonts w:ascii="Times New Roman" w:hAnsi="Times New Roman" w:cs="Times New Roman"/>
          <w:sz w:val="28"/>
          <w:szCs w:val="28"/>
          <w:lang w:val="ky-KG"/>
        </w:rPr>
        <w:t>аккредитациялоонун улуттук системасын түзүү жана өнүктү</w:t>
      </w:r>
      <w:proofErr w:type="gramStart"/>
      <w:r w:rsidR="0007386F" w:rsidRPr="0007386F">
        <w:rPr>
          <w:rFonts w:ascii="Times New Roman" w:hAnsi="Times New Roman" w:cs="Times New Roman"/>
          <w:sz w:val="28"/>
          <w:szCs w:val="28"/>
          <w:lang w:val="ky-KG"/>
        </w:rPr>
        <w:t>р</w:t>
      </w:r>
      <w:proofErr w:type="gramEnd"/>
      <w:r w:rsidR="0007386F" w:rsidRPr="0007386F">
        <w:rPr>
          <w:rFonts w:ascii="Times New Roman" w:hAnsi="Times New Roman" w:cs="Times New Roman"/>
          <w:sz w:val="28"/>
          <w:szCs w:val="28"/>
          <w:lang w:val="ky-KG"/>
        </w:rPr>
        <w:t>үү</w:t>
      </w:r>
      <w:r w:rsidRPr="00A5633D">
        <w:rPr>
          <w:rFonts w:ascii="Times New Roman" w:hAnsi="Times New Roman" w:cs="Times New Roman"/>
          <w:sz w:val="28"/>
          <w:szCs w:val="28"/>
        </w:rPr>
        <w:t>;</w:t>
      </w:r>
      <w:r w:rsidR="0007386F">
        <w:rPr>
          <w:rFonts w:ascii="Times New Roman" w:hAnsi="Times New Roman" w:cs="Times New Roman"/>
          <w:sz w:val="28"/>
          <w:szCs w:val="28"/>
          <w:lang w:val="ky-KG"/>
        </w:rPr>
        <w:t xml:space="preserve"> </w:t>
      </w:r>
    </w:p>
    <w:p w:rsidR="00550CAA" w:rsidRPr="0007386F" w:rsidRDefault="00550CAA" w:rsidP="00550CAA">
      <w:pPr>
        <w:pStyle w:val="tkTekst"/>
        <w:spacing w:after="0" w:line="240" w:lineRule="auto"/>
        <w:rPr>
          <w:rFonts w:ascii="Times New Roman" w:hAnsi="Times New Roman" w:cs="Times New Roman"/>
          <w:sz w:val="28"/>
          <w:szCs w:val="28"/>
          <w:lang w:val="ky-KG"/>
        </w:rPr>
      </w:pPr>
      <w:r w:rsidRPr="00946AFD">
        <w:rPr>
          <w:rFonts w:ascii="Times New Roman" w:hAnsi="Times New Roman" w:cs="Times New Roman"/>
          <w:sz w:val="28"/>
          <w:szCs w:val="28"/>
          <w:lang w:val="ky-KG"/>
        </w:rPr>
        <w:t xml:space="preserve">- </w:t>
      </w:r>
      <w:r w:rsidR="0007386F">
        <w:rPr>
          <w:rFonts w:ascii="Times New Roman" w:hAnsi="Times New Roman" w:cs="Times New Roman"/>
          <w:sz w:val="28"/>
          <w:szCs w:val="28"/>
          <w:lang w:val="ky-KG"/>
        </w:rPr>
        <w:t xml:space="preserve">шайкештикти </w:t>
      </w:r>
      <w:r w:rsidR="0007386F" w:rsidRPr="0007386F">
        <w:rPr>
          <w:rFonts w:ascii="Times New Roman" w:hAnsi="Times New Roman" w:cs="Times New Roman"/>
          <w:sz w:val="28"/>
          <w:szCs w:val="28"/>
          <w:lang w:val="ky-KG"/>
        </w:rPr>
        <w:t>баалоо боюнча органдардын иш билгилигин ырастоо үчүн шарттарды түзүү, аларга ишенимди жогорулатуу жана алардын иш-аракетинин натыйжаларын таануу үчүн шарттарды түзүү максаттарында аккредитациялоо боюнча кызматтарды көрсөтүү</w:t>
      </w:r>
      <w:r w:rsidRPr="00946AFD">
        <w:rPr>
          <w:rFonts w:ascii="Times New Roman" w:hAnsi="Times New Roman" w:cs="Times New Roman"/>
          <w:sz w:val="28"/>
          <w:szCs w:val="28"/>
          <w:lang w:val="ky-KG"/>
        </w:rPr>
        <w:t>.</w:t>
      </w:r>
      <w:r w:rsidR="0007386F">
        <w:rPr>
          <w:rFonts w:ascii="Times New Roman" w:hAnsi="Times New Roman" w:cs="Times New Roman"/>
          <w:sz w:val="28"/>
          <w:szCs w:val="28"/>
          <w:lang w:val="ky-KG"/>
        </w:rPr>
        <w:t xml:space="preserve"> </w:t>
      </w:r>
    </w:p>
    <w:p w:rsidR="00714B11" w:rsidRPr="002B3447" w:rsidRDefault="00714B11" w:rsidP="00714B11">
      <w:pPr>
        <w:spacing w:after="0" w:line="240" w:lineRule="auto"/>
        <w:ind w:right="283" w:firstLine="709"/>
        <w:jc w:val="both"/>
        <w:rPr>
          <w:rFonts w:ascii="Times New Roman" w:hAnsi="Times New Roman"/>
          <w:b/>
          <w:sz w:val="28"/>
          <w:szCs w:val="28"/>
          <w:lang w:val="ky-KG"/>
        </w:rPr>
      </w:pPr>
      <w:r w:rsidRPr="00714B11">
        <w:rPr>
          <w:rFonts w:ascii="Times New Roman" w:hAnsi="Times New Roman"/>
          <w:b/>
          <w:sz w:val="28"/>
          <w:szCs w:val="28"/>
          <w:lang w:val="ky-KG"/>
        </w:rPr>
        <w:t>3</w:t>
      </w:r>
      <w:r>
        <w:rPr>
          <w:rFonts w:ascii="Times New Roman" w:hAnsi="Times New Roman"/>
          <w:sz w:val="28"/>
          <w:szCs w:val="28"/>
          <w:lang w:val="ky-KG"/>
        </w:rPr>
        <w:t xml:space="preserve">. </w:t>
      </w:r>
      <w:r w:rsidRPr="002B3447">
        <w:rPr>
          <w:rFonts w:ascii="Times New Roman" w:hAnsi="Times New Roman"/>
          <w:b/>
          <w:sz w:val="28"/>
          <w:szCs w:val="28"/>
          <w:lang w:val="ky-KG"/>
        </w:rPr>
        <w:t>Мүмкүн болуучу социалдык, экономикалык, укуктук, укук коргоочулук, гендердик, экологиялык, коррупциялык кесепеттерге болжолдор</w:t>
      </w:r>
    </w:p>
    <w:p w:rsidR="00714B11" w:rsidRDefault="00714B11" w:rsidP="00714B11">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Аталган токтомдун долбоорун кабыл алуу кандайдыр-бир социалдык, экономикалык, укуктук, укук коргоочулук, гендердик, экологиялык, коррупциялык кесепеттерге алып келбейт.</w:t>
      </w:r>
    </w:p>
    <w:p w:rsidR="00714B11" w:rsidRDefault="00714B11" w:rsidP="00D36410">
      <w:pPr>
        <w:spacing w:after="0" w:line="240" w:lineRule="auto"/>
        <w:ind w:right="283" w:firstLine="709"/>
        <w:jc w:val="both"/>
        <w:rPr>
          <w:rFonts w:ascii="Times New Roman" w:hAnsi="Times New Roman"/>
          <w:sz w:val="28"/>
          <w:szCs w:val="28"/>
          <w:lang w:val="ky-KG"/>
        </w:rPr>
      </w:pPr>
    </w:p>
    <w:p w:rsidR="00714B11" w:rsidRDefault="00714B11" w:rsidP="00D36410">
      <w:pPr>
        <w:spacing w:after="0" w:line="240" w:lineRule="auto"/>
        <w:ind w:right="283" w:firstLine="709"/>
        <w:jc w:val="both"/>
        <w:rPr>
          <w:rFonts w:ascii="Times New Roman" w:hAnsi="Times New Roman"/>
          <w:b/>
          <w:sz w:val="28"/>
          <w:szCs w:val="28"/>
          <w:lang w:val="ky-KG"/>
        </w:rPr>
      </w:pPr>
      <w:r w:rsidRPr="00714B11">
        <w:rPr>
          <w:rFonts w:ascii="Times New Roman" w:hAnsi="Times New Roman"/>
          <w:b/>
          <w:sz w:val="28"/>
          <w:szCs w:val="28"/>
          <w:lang w:val="ky-KG"/>
        </w:rPr>
        <w:t xml:space="preserve">4. </w:t>
      </w:r>
      <w:r>
        <w:rPr>
          <w:rFonts w:ascii="Times New Roman" w:hAnsi="Times New Roman"/>
          <w:b/>
          <w:sz w:val="28"/>
          <w:szCs w:val="28"/>
          <w:lang w:val="ky-KG"/>
        </w:rPr>
        <w:t>Коомдук талкуулонун жыйынтыктары жөнүндө маалымат</w:t>
      </w:r>
    </w:p>
    <w:p w:rsidR="00714B11" w:rsidRDefault="00714B11" w:rsidP="00D36410">
      <w:pPr>
        <w:spacing w:after="0" w:line="240" w:lineRule="auto"/>
        <w:ind w:right="283" w:firstLine="709"/>
        <w:jc w:val="both"/>
        <w:rPr>
          <w:rFonts w:ascii="Times New Roman" w:hAnsi="Times New Roman"/>
          <w:sz w:val="28"/>
          <w:szCs w:val="28"/>
          <w:lang w:val="ky-KG"/>
        </w:rPr>
      </w:pPr>
      <w:r w:rsidRPr="00714B11">
        <w:rPr>
          <w:rFonts w:ascii="Times New Roman" w:hAnsi="Times New Roman"/>
          <w:sz w:val="28"/>
          <w:szCs w:val="28"/>
          <w:lang w:val="ky-KG"/>
        </w:rPr>
        <w:t>Коомдук талкуу жүргүзүү максатында жана</w:t>
      </w:r>
      <w:r>
        <w:rPr>
          <w:rFonts w:ascii="Times New Roman" w:hAnsi="Times New Roman"/>
          <w:b/>
          <w:sz w:val="28"/>
          <w:szCs w:val="28"/>
          <w:lang w:val="ky-KG"/>
        </w:rPr>
        <w:t xml:space="preserve"> </w:t>
      </w:r>
      <w:r>
        <w:rPr>
          <w:rFonts w:ascii="Times New Roman" w:hAnsi="Times New Roman"/>
          <w:sz w:val="28"/>
          <w:szCs w:val="28"/>
          <w:lang w:val="ky-KG"/>
        </w:rPr>
        <w:t xml:space="preserve"> «Кыргыз Республикасынын ченемдик укуктук актылар жөнүндө» Кыргыз Республикасынын Мыйзамынын 22-беренесине ылайык ушул токтомдун долбоору Кыргыз Республикасынын Өкмөтүнүн сайтына жайгаштырылган.</w:t>
      </w:r>
    </w:p>
    <w:p w:rsidR="00714B11" w:rsidRDefault="00714B11" w:rsidP="00D36410">
      <w:pPr>
        <w:spacing w:after="0" w:line="240" w:lineRule="auto"/>
        <w:ind w:right="283" w:firstLine="709"/>
        <w:jc w:val="both"/>
        <w:rPr>
          <w:rFonts w:ascii="Times New Roman" w:hAnsi="Times New Roman"/>
          <w:sz w:val="28"/>
          <w:szCs w:val="28"/>
          <w:lang w:val="ky-KG"/>
        </w:rPr>
      </w:pPr>
    </w:p>
    <w:p w:rsidR="00C46A7C" w:rsidRDefault="00714B11" w:rsidP="00C46A7C">
      <w:pPr>
        <w:pStyle w:val="tkTekst"/>
        <w:spacing w:after="0" w:line="240" w:lineRule="auto"/>
        <w:ind w:left="567" w:firstLine="0"/>
        <w:rPr>
          <w:rFonts w:ascii="Times New Roman" w:hAnsi="Times New Roman" w:cs="Times New Roman"/>
          <w:b/>
          <w:sz w:val="28"/>
          <w:szCs w:val="28"/>
          <w:lang w:val="ky-KG"/>
        </w:rPr>
      </w:pPr>
      <w:r>
        <w:rPr>
          <w:rFonts w:ascii="Times New Roman" w:hAnsi="Times New Roman"/>
          <w:sz w:val="28"/>
          <w:szCs w:val="28"/>
          <w:lang w:val="ky-KG"/>
        </w:rPr>
        <w:t>5.</w:t>
      </w:r>
      <w:r w:rsidR="00C46A7C">
        <w:rPr>
          <w:rFonts w:ascii="Times New Roman" w:hAnsi="Times New Roman"/>
          <w:sz w:val="28"/>
          <w:szCs w:val="28"/>
          <w:lang w:val="ky-KG"/>
        </w:rPr>
        <w:t xml:space="preserve"> </w:t>
      </w:r>
      <w:r w:rsidR="00C46A7C" w:rsidRPr="002772CF">
        <w:rPr>
          <w:rFonts w:ascii="Times New Roman" w:hAnsi="Times New Roman" w:cs="Times New Roman"/>
          <w:b/>
          <w:sz w:val="28"/>
          <w:szCs w:val="28"/>
          <w:lang w:val="ky-KG"/>
        </w:rPr>
        <w:t>Долбоордун мыйзамдарга шайкештигин талдоо</w:t>
      </w:r>
    </w:p>
    <w:p w:rsidR="00C46A7C" w:rsidRDefault="00C46A7C" w:rsidP="00C46A7C">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жана Кыргыз Республикасы катышуучу болуп саналган, белгиленген тартипте күчүнө кирген эл аралык келишимдерге карама-каршы келбейт.</w:t>
      </w:r>
    </w:p>
    <w:p w:rsidR="00C46A7C" w:rsidRDefault="00C46A7C" w:rsidP="00C46A7C">
      <w:pPr>
        <w:pStyle w:val="tkTekst"/>
        <w:spacing w:after="0" w:line="240" w:lineRule="auto"/>
        <w:ind w:left="567" w:firstLine="0"/>
        <w:rPr>
          <w:rFonts w:ascii="Times New Roman" w:hAnsi="Times New Roman" w:cs="Times New Roman"/>
          <w:sz w:val="28"/>
          <w:szCs w:val="28"/>
          <w:lang w:val="ky-KG"/>
        </w:rPr>
      </w:pPr>
    </w:p>
    <w:p w:rsidR="00C46A7C" w:rsidRDefault="00C46A7C" w:rsidP="00C46A7C">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6. </w:t>
      </w:r>
      <w:r w:rsidRPr="00962964">
        <w:rPr>
          <w:rFonts w:ascii="Times New Roman" w:hAnsi="Times New Roman" w:cs="Times New Roman"/>
          <w:b/>
          <w:sz w:val="28"/>
          <w:szCs w:val="28"/>
          <w:lang w:val="ky-KG"/>
        </w:rPr>
        <w:t>Каржылоо зарылдыгы жөнүндө маалымат</w:t>
      </w:r>
    </w:p>
    <w:p w:rsidR="00C46A7C" w:rsidRDefault="00C46A7C" w:rsidP="00C46A7C">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ушул токтом долбоорун кабыл алуу республикалык бюджеттен кошумча финансылык чыгымдарды тартпайт. </w:t>
      </w:r>
    </w:p>
    <w:p w:rsidR="00C46A7C" w:rsidRDefault="00C46A7C" w:rsidP="00C46A7C">
      <w:pPr>
        <w:pStyle w:val="tkTekst"/>
        <w:spacing w:after="0" w:line="240" w:lineRule="auto"/>
        <w:rPr>
          <w:rFonts w:ascii="Times New Roman" w:hAnsi="Times New Roman" w:cs="Times New Roman"/>
          <w:sz w:val="28"/>
          <w:szCs w:val="28"/>
          <w:lang w:val="ky-KG"/>
        </w:rPr>
      </w:pPr>
    </w:p>
    <w:p w:rsidR="00C46A7C" w:rsidRDefault="00C46A7C" w:rsidP="00C46A7C">
      <w:pPr>
        <w:pStyle w:val="tkTekst"/>
        <w:spacing w:after="0" w:line="240" w:lineRule="auto"/>
        <w:rPr>
          <w:rFonts w:ascii="Times New Roman" w:hAnsi="Times New Roman" w:cs="Times New Roman"/>
          <w:b/>
          <w:sz w:val="28"/>
          <w:szCs w:val="28"/>
          <w:lang w:val="ky-KG"/>
        </w:rPr>
      </w:pPr>
      <w:r w:rsidRPr="00C46A7C">
        <w:rPr>
          <w:rFonts w:ascii="Times New Roman" w:hAnsi="Times New Roman" w:cs="Times New Roman"/>
          <w:b/>
          <w:sz w:val="28"/>
          <w:szCs w:val="28"/>
          <w:lang w:val="ky-KG"/>
        </w:rPr>
        <w:t xml:space="preserve">7. </w:t>
      </w:r>
      <w:r w:rsidRPr="00176532">
        <w:rPr>
          <w:rFonts w:ascii="Times New Roman" w:hAnsi="Times New Roman" w:cs="Times New Roman"/>
          <w:b/>
          <w:sz w:val="28"/>
          <w:szCs w:val="28"/>
          <w:lang w:val="ky-KG"/>
        </w:rPr>
        <w:t>Жөнгө салуучу таасирин талдоо жөнүндө маалымат</w:t>
      </w:r>
    </w:p>
    <w:p w:rsidR="00C46A7C" w:rsidRPr="00C830CD" w:rsidRDefault="00C46A7C" w:rsidP="00C46A7C">
      <w:pPr>
        <w:tabs>
          <w:tab w:val="left" w:pos="709"/>
        </w:tabs>
        <w:spacing w:after="0" w:line="240" w:lineRule="auto"/>
        <w:ind w:firstLine="360"/>
        <w:jc w:val="both"/>
        <w:rPr>
          <w:rFonts w:ascii="Times New Roman" w:hAnsi="Times New Roman"/>
          <w:sz w:val="28"/>
          <w:szCs w:val="28"/>
          <w:lang w:val="ky-KG"/>
        </w:rPr>
      </w:pPr>
      <w:r w:rsidRPr="00C830CD">
        <w:rPr>
          <w:rFonts w:ascii="Times New Roman" w:hAnsi="Times New Roman"/>
          <w:sz w:val="28"/>
          <w:szCs w:val="28"/>
          <w:lang w:val="ky-KG"/>
        </w:rPr>
        <w:tab/>
        <w:t>Сунушталган долбоор жөнгө салуучу таасирине талдоо жүргүзүүнү талап кылбайт, анткени ишкердик иштерди жөнгө салууга багытталган эмес.</w:t>
      </w:r>
      <w:r>
        <w:rPr>
          <w:rFonts w:ascii="Times New Roman" w:hAnsi="Times New Roman"/>
          <w:sz w:val="28"/>
          <w:szCs w:val="28"/>
          <w:lang w:val="ky-KG"/>
        </w:rPr>
        <w:tab/>
      </w:r>
    </w:p>
    <w:p w:rsidR="00F859F0" w:rsidRPr="00D36410" w:rsidRDefault="00C46A7C" w:rsidP="00946AFD">
      <w:pPr>
        <w:pStyle w:val="tkTekst"/>
        <w:spacing w:after="0" w:line="240" w:lineRule="auto"/>
        <w:rPr>
          <w:lang w:val="ky-KG"/>
        </w:rPr>
      </w:pPr>
      <w:r>
        <w:rPr>
          <w:rFonts w:ascii="Times New Roman" w:hAnsi="Times New Roman" w:cs="Times New Roman"/>
          <w:b/>
          <w:sz w:val="28"/>
          <w:szCs w:val="28"/>
          <w:lang w:val="ky-KG"/>
        </w:rPr>
        <w:t xml:space="preserve">Министр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С. Муканбетов </w:t>
      </w:r>
      <w:bookmarkStart w:id="0" w:name="_GoBack"/>
      <w:bookmarkEnd w:id="0"/>
    </w:p>
    <w:sectPr w:rsidR="00F859F0" w:rsidRPr="00D36410" w:rsidSect="00946AFD">
      <w:footerReference w:type="default" r:id="rId9"/>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920" w:rsidRDefault="00AF7920" w:rsidP="00946AFD">
      <w:pPr>
        <w:spacing w:after="0" w:line="240" w:lineRule="auto"/>
      </w:pPr>
      <w:r>
        <w:separator/>
      </w:r>
    </w:p>
  </w:endnote>
  <w:endnote w:type="continuationSeparator" w:id="0">
    <w:p w:rsidR="00AF7920" w:rsidRDefault="00AF7920" w:rsidP="00946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618184"/>
      <w:docPartObj>
        <w:docPartGallery w:val="Page Numbers (Bottom of Page)"/>
        <w:docPartUnique/>
      </w:docPartObj>
    </w:sdtPr>
    <w:sdtContent>
      <w:p w:rsidR="00946AFD" w:rsidRDefault="00946AFD">
        <w:pPr>
          <w:pStyle w:val="a5"/>
          <w:jc w:val="right"/>
        </w:pPr>
        <w:r>
          <w:fldChar w:fldCharType="begin"/>
        </w:r>
        <w:r>
          <w:instrText>PAGE   \* MERGEFORMAT</w:instrText>
        </w:r>
        <w:r>
          <w:fldChar w:fldCharType="separate"/>
        </w:r>
        <w:r>
          <w:rPr>
            <w:noProof/>
          </w:rPr>
          <w:t>3</w:t>
        </w:r>
        <w:r>
          <w:fldChar w:fldCharType="end"/>
        </w:r>
      </w:p>
    </w:sdtContent>
  </w:sdt>
  <w:p w:rsidR="00946AFD" w:rsidRDefault="00946AF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920" w:rsidRDefault="00AF7920" w:rsidP="00946AFD">
      <w:pPr>
        <w:spacing w:after="0" w:line="240" w:lineRule="auto"/>
      </w:pPr>
      <w:r>
        <w:separator/>
      </w:r>
    </w:p>
  </w:footnote>
  <w:footnote w:type="continuationSeparator" w:id="0">
    <w:p w:rsidR="00AF7920" w:rsidRDefault="00AF7920" w:rsidP="00946A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8673B"/>
    <w:multiLevelType w:val="hybridMultilevel"/>
    <w:tmpl w:val="8EACED7C"/>
    <w:lvl w:ilvl="0" w:tplc="0FC8C4E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CC90E6C"/>
    <w:multiLevelType w:val="hybridMultilevel"/>
    <w:tmpl w:val="89749356"/>
    <w:lvl w:ilvl="0" w:tplc="2E1AFA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410"/>
    <w:rsid w:val="00072F39"/>
    <w:rsid w:val="0007386F"/>
    <w:rsid w:val="002149C0"/>
    <w:rsid w:val="002B3129"/>
    <w:rsid w:val="002B6828"/>
    <w:rsid w:val="002D721B"/>
    <w:rsid w:val="00323D80"/>
    <w:rsid w:val="003661C1"/>
    <w:rsid w:val="004A3BE6"/>
    <w:rsid w:val="004E06F2"/>
    <w:rsid w:val="00502994"/>
    <w:rsid w:val="00510DCF"/>
    <w:rsid w:val="00550CAA"/>
    <w:rsid w:val="00670FCD"/>
    <w:rsid w:val="00714B11"/>
    <w:rsid w:val="008453DA"/>
    <w:rsid w:val="008641F1"/>
    <w:rsid w:val="0088791E"/>
    <w:rsid w:val="008B7170"/>
    <w:rsid w:val="00946AFD"/>
    <w:rsid w:val="00A5799F"/>
    <w:rsid w:val="00AF7920"/>
    <w:rsid w:val="00B37161"/>
    <w:rsid w:val="00C10214"/>
    <w:rsid w:val="00C46A7C"/>
    <w:rsid w:val="00D36410"/>
    <w:rsid w:val="00EE4A8A"/>
    <w:rsid w:val="00F30795"/>
    <w:rsid w:val="00F85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410"/>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36410"/>
    <w:pPr>
      <w:spacing w:before="400" w:after="400"/>
      <w:ind w:left="1134" w:right="1134"/>
      <w:jc w:val="center"/>
    </w:pPr>
    <w:rPr>
      <w:rFonts w:ascii="Arial" w:hAnsi="Arial" w:cs="Arial"/>
      <w:b/>
      <w:bCs/>
      <w:sz w:val="24"/>
      <w:szCs w:val="24"/>
    </w:rPr>
  </w:style>
  <w:style w:type="paragraph" w:customStyle="1" w:styleId="tkZagolovok5">
    <w:name w:val="_Заголовок Статья (tkZagolovok5)"/>
    <w:basedOn w:val="a"/>
    <w:rsid w:val="00714B11"/>
    <w:pPr>
      <w:spacing w:before="200" w:after="60"/>
      <w:ind w:firstLine="567"/>
    </w:pPr>
    <w:rPr>
      <w:rFonts w:ascii="Arial" w:hAnsi="Arial" w:cs="Arial"/>
      <w:b/>
      <w:bCs/>
      <w:sz w:val="20"/>
      <w:szCs w:val="20"/>
    </w:rPr>
  </w:style>
  <w:style w:type="paragraph" w:customStyle="1" w:styleId="tkTekst">
    <w:name w:val="_Текст обычный (tkTekst)"/>
    <w:basedOn w:val="a"/>
    <w:rsid w:val="00714B11"/>
    <w:pPr>
      <w:spacing w:after="60"/>
      <w:ind w:firstLine="567"/>
      <w:jc w:val="both"/>
    </w:pPr>
    <w:rPr>
      <w:rFonts w:ascii="Arial" w:eastAsia="Times New Roman" w:hAnsi="Arial" w:cs="Arial"/>
      <w:sz w:val="20"/>
      <w:szCs w:val="20"/>
    </w:rPr>
  </w:style>
  <w:style w:type="character" w:customStyle="1" w:styleId="s0">
    <w:name w:val="s0"/>
    <w:rsid w:val="00550CAA"/>
    <w:rPr>
      <w:rFonts w:ascii="Times New Roman" w:hAnsi="Times New Roman"/>
      <w:color w:val="000000"/>
    </w:rPr>
  </w:style>
  <w:style w:type="paragraph" w:customStyle="1" w:styleId="ConsPlusNormal">
    <w:name w:val="ConsPlusNormal"/>
    <w:rsid w:val="00550CA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HTML">
    <w:name w:val="HTML Preformatted"/>
    <w:basedOn w:val="a"/>
    <w:link w:val="HTML0"/>
    <w:uiPriority w:val="99"/>
    <w:semiHidden/>
    <w:unhideWhenUsed/>
    <w:rsid w:val="00323D80"/>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323D80"/>
    <w:rPr>
      <w:rFonts w:ascii="Consolas" w:eastAsiaTheme="minorEastAsia" w:hAnsi="Consolas" w:cs="Consolas"/>
      <w:sz w:val="20"/>
      <w:szCs w:val="20"/>
      <w:lang w:eastAsia="ru-RU"/>
    </w:rPr>
  </w:style>
  <w:style w:type="paragraph" w:styleId="a3">
    <w:name w:val="header"/>
    <w:basedOn w:val="a"/>
    <w:link w:val="a4"/>
    <w:uiPriority w:val="99"/>
    <w:unhideWhenUsed/>
    <w:rsid w:val="00946AF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6AFD"/>
    <w:rPr>
      <w:rFonts w:eastAsiaTheme="minorEastAsia" w:cs="Times New Roman"/>
      <w:lang w:eastAsia="ru-RU"/>
    </w:rPr>
  </w:style>
  <w:style w:type="paragraph" w:styleId="a5">
    <w:name w:val="footer"/>
    <w:basedOn w:val="a"/>
    <w:link w:val="a6"/>
    <w:uiPriority w:val="99"/>
    <w:unhideWhenUsed/>
    <w:rsid w:val="00946A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6AFD"/>
    <w:rPr>
      <w:rFonts w:eastAsiaTheme="minorEastAsia" w:cs="Times New Roman"/>
      <w:lang w:eastAsia="ru-RU"/>
    </w:rPr>
  </w:style>
  <w:style w:type="paragraph" w:styleId="a7">
    <w:name w:val="Balloon Text"/>
    <w:basedOn w:val="a"/>
    <w:link w:val="a8"/>
    <w:uiPriority w:val="99"/>
    <w:semiHidden/>
    <w:unhideWhenUsed/>
    <w:rsid w:val="00946A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6AF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410"/>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36410"/>
    <w:pPr>
      <w:spacing w:before="400" w:after="400"/>
      <w:ind w:left="1134" w:right="1134"/>
      <w:jc w:val="center"/>
    </w:pPr>
    <w:rPr>
      <w:rFonts w:ascii="Arial" w:hAnsi="Arial" w:cs="Arial"/>
      <w:b/>
      <w:bCs/>
      <w:sz w:val="24"/>
      <w:szCs w:val="24"/>
    </w:rPr>
  </w:style>
  <w:style w:type="paragraph" w:customStyle="1" w:styleId="tkZagolovok5">
    <w:name w:val="_Заголовок Статья (tkZagolovok5)"/>
    <w:basedOn w:val="a"/>
    <w:rsid w:val="00714B11"/>
    <w:pPr>
      <w:spacing w:before="200" w:after="60"/>
      <w:ind w:firstLine="567"/>
    </w:pPr>
    <w:rPr>
      <w:rFonts w:ascii="Arial" w:hAnsi="Arial" w:cs="Arial"/>
      <w:b/>
      <w:bCs/>
      <w:sz w:val="20"/>
      <w:szCs w:val="20"/>
    </w:rPr>
  </w:style>
  <w:style w:type="paragraph" w:customStyle="1" w:styleId="tkTekst">
    <w:name w:val="_Текст обычный (tkTekst)"/>
    <w:basedOn w:val="a"/>
    <w:rsid w:val="00714B11"/>
    <w:pPr>
      <w:spacing w:after="60"/>
      <w:ind w:firstLine="567"/>
      <w:jc w:val="both"/>
    </w:pPr>
    <w:rPr>
      <w:rFonts w:ascii="Arial" w:eastAsia="Times New Roman" w:hAnsi="Arial" w:cs="Arial"/>
      <w:sz w:val="20"/>
      <w:szCs w:val="20"/>
    </w:rPr>
  </w:style>
  <w:style w:type="character" w:customStyle="1" w:styleId="s0">
    <w:name w:val="s0"/>
    <w:rsid w:val="00550CAA"/>
    <w:rPr>
      <w:rFonts w:ascii="Times New Roman" w:hAnsi="Times New Roman"/>
      <w:color w:val="000000"/>
    </w:rPr>
  </w:style>
  <w:style w:type="paragraph" w:customStyle="1" w:styleId="ConsPlusNormal">
    <w:name w:val="ConsPlusNormal"/>
    <w:rsid w:val="00550CA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HTML">
    <w:name w:val="HTML Preformatted"/>
    <w:basedOn w:val="a"/>
    <w:link w:val="HTML0"/>
    <w:uiPriority w:val="99"/>
    <w:semiHidden/>
    <w:unhideWhenUsed/>
    <w:rsid w:val="00323D80"/>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323D80"/>
    <w:rPr>
      <w:rFonts w:ascii="Consolas" w:eastAsiaTheme="minorEastAsia" w:hAnsi="Consolas" w:cs="Consolas"/>
      <w:sz w:val="20"/>
      <w:szCs w:val="20"/>
      <w:lang w:eastAsia="ru-RU"/>
    </w:rPr>
  </w:style>
  <w:style w:type="paragraph" w:styleId="a3">
    <w:name w:val="header"/>
    <w:basedOn w:val="a"/>
    <w:link w:val="a4"/>
    <w:uiPriority w:val="99"/>
    <w:unhideWhenUsed/>
    <w:rsid w:val="00946AF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6AFD"/>
    <w:rPr>
      <w:rFonts w:eastAsiaTheme="minorEastAsia" w:cs="Times New Roman"/>
      <w:lang w:eastAsia="ru-RU"/>
    </w:rPr>
  </w:style>
  <w:style w:type="paragraph" w:styleId="a5">
    <w:name w:val="footer"/>
    <w:basedOn w:val="a"/>
    <w:link w:val="a6"/>
    <w:uiPriority w:val="99"/>
    <w:unhideWhenUsed/>
    <w:rsid w:val="00946A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6AFD"/>
    <w:rPr>
      <w:rFonts w:eastAsiaTheme="minorEastAsia" w:cs="Times New Roman"/>
      <w:lang w:eastAsia="ru-RU"/>
    </w:rPr>
  </w:style>
  <w:style w:type="paragraph" w:styleId="a7">
    <w:name w:val="Balloon Text"/>
    <w:basedOn w:val="a"/>
    <w:link w:val="a8"/>
    <w:uiPriority w:val="99"/>
    <w:semiHidden/>
    <w:unhideWhenUsed/>
    <w:rsid w:val="00946A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6AF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654446">
      <w:bodyDiv w:val="1"/>
      <w:marLeft w:val="0"/>
      <w:marRight w:val="0"/>
      <w:marTop w:val="0"/>
      <w:marBottom w:val="0"/>
      <w:divBdr>
        <w:top w:val="none" w:sz="0" w:space="0" w:color="auto"/>
        <w:left w:val="none" w:sz="0" w:space="0" w:color="auto"/>
        <w:bottom w:val="none" w:sz="0" w:space="0" w:color="auto"/>
        <w:right w:val="none" w:sz="0" w:space="0" w:color="auto"/>
      </w:divBdr>
      <w:divsChild>
        <w:div w:id="1751391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56BE2-236A-4A28-A3B0-F4F540A88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990</Words>
  <Characters>5643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Olmasov</dc:creator>
  <cp:lastModifiedBy>Galiya Abdymomunova</cp:lastModifiedBy>
  <cp:revision>4</cp:revision>
  <cp:lastPrinted>2020-11-02T03:37:00Z</cp:lastPrinted>
  <dcterms:created xsi:type="dcterms:W3CDTF">2020-10-30T11:37:00Z</dcterms:created>
  <dcterms:modified xsi:type="dcterms:W3CDTF">2020-11-02T03:37:00Z</dcterms:modified>
</cp:coreProperties>
</file>